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63690" name="Picture">
</wp:docPr>
                  <a:graphic>
                    <a:graphicData uri="http://schemas.openxmlformats.org/drawingml/2006/picture">
                      <pic:pic>
                        <pic:nvPicPr>
                          <pic:cNvPr id="30476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555827" name="Picture">
</wp:docPr>
                  <a:graphic>
                    <a:graphicData uri="http://schemas.openxmlformats.org/drawingml/2006/picture">
                      <pic:pic>
                        <pic:nvPicPr>
                          <pic:cNvPr id="1300555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875151" name="Picture">
</wp:docPr>
                        <a:graphic>
                          <a:graphicData uri="http://schemas.openxmlformats.org/drawingml/2006/picture">
                            <pic:pic>
                              <pic:nvPicPr>
                                <pic:cNvPr id="227875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40250 Souprosse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227382" name="Picture">
</wp:docPr>
                  <a:graphic>
                    <a:graphicData uri="http://schemas.openxmlformats.org/drawingml/2006/picture">
                      <pic:pic>
                        <pic:nvPicPr>
                          <pic:cNvPr id="941227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95400" name="Picture">
</wp:docPr>
                  <a:graphic>
                    <a:graphicData uri="http://schemas.openxmlformats.org/drawingml/2006/picture">
                      <pic:pic>
                        <pic:nvPicPr>
                          <pic:cNvPr id="106095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21885" name="Picture">
</wp:docPr>
                  <a:graphic>
                    <a:graphicData uri="http://schemas.openxmlformats.org/drawingml/2006/picture">
                      <pic:pic>
                        <pic:nvPicPr>
                          <pic:cNvPr id="208592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643" name="Picture">
</wp:docPr>
                  <a:graphic>
                    <a:graphicData uri="http://schemas.openxmlformats.org/drawingml/2006/picture">
                      <pic:pic>
                        <pic:nvPicPr>
                          <pic:cNvPr id="1102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661428" name="Picture">
</wp:docPr>
                  <a:graphic>
                    <a:graphicData uri="http://schemas.openxmlformats.org/drawingml/2006/picture">
                      <pic:pic>
                        <pic:nvPicPr>
                          <pic:cNvPr id="27866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95900" name="Picture">
</wp:docPr>
                        <a:graphic>
                          <a:graphicData uri="http://schemas.openxmlformats.org/drawingml/2006/picture">
                            <pic:pic>
                              <pic:nvPicPr>
                                <pic:cNvPr id="1481795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11680" name="Picture">
</wp:docPr>
                        <a:graphic>
                          <a:graphicData uri="http://schemas.openxmlformats.org/drawingml/2006/picture">
                            <pic:pic>
                              <pic:nvPicPr>
                                <pic:cNvPr id="1565611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58820" name="Picture">
</wp:docPr>
                        <a:graphic>
                          <a:graphicData uri="http://schemas.openxmlformats.org/drawingml/2006/picture">
                            <pic:pic>
                              <pic:nvPicPr>
                                <pic:cNvPr id="1523758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48799" name="Picture">
</wp:docPr>
                        <a:graphic>
                          <a:graphicData uri="http://schemas.openxmlformats.org/drawingml/2006/picture">
                            <pic:pic>
                              <pic:nvPicPr>
                                <pic:cNvPr id="2145948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9933" name="Picture">
</wp:docPr>
                        <a:graphic>
                          <a:graphicData uri="http://schemas.openxmlformats.org/drawingml/2006/picture">
                            <pic:pic>
                              <pic:nvPicPr>
                                <pic:cNvPr id="181249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870166" name="Picture">
</wp:docPr>
                        <a:graphic>
                          <a:graphicData uri="http://schemas.openxmlformats.org/drawingml/2006/picture">
                            <pic:pic>
                              <pic:nvPicPr>
                                <pic:cNvPr id="11788701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73981" name="Picture">
</wp:docPr>
                        <a:graphic>
                          <a:graphicData uri="http://schemas.openxmlformats.org/drawingml/2006/picture">
                            <pic:pic>
                              <pic:nvPicPr>
                                <pic:cNvPr id="901373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02252" name="Picture">
</wp:docPr>
                        <a:graphic>
                          <a:graphicData uri="http://schemas.openxmlformats.org/drawingml/2006/picture">
                            <pic:pic>
                              <pic:nvPicPr>
                                <pic:cNvPr id="2133302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37882" name="Picture">
</wp:docPr>
                        <a:graphic>
                          <a:graphicData uri="http://schemas.openxmlformats.org/drawingml/2006/picture">
                            <pic:pic>
                              <pic:nvPicPr>
                                <pic:cNvPr id="17521378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46407" name="Picture">
</wp:docPr>
                        <a:graphic>
                          <a:graphicData uri="http://schemas.openxmlformats.org/drawingml/2006/picture">
                            <pic:pic>
                              <pic:nvPicPr>
                                <pic:cNvPr id="161246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09429" name="Picture">
</wp:docPr>
                        <a:graphic>
                          <a:graphicData uri="http://schemas.openxmlformats.org/drawingml/2006/picture">
                            <pic:pic>
                              <pic:nvPicPr>
                                <pic:cNvPr id="2110709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336874" name="Picture">
</wp:docPr>
                        <a:graphic>
                          <a:graphicData uri="http://schemas.openxmlformats.org/drawingml/2006/picture">
                            <pic:pic>
                              <pic:nvPicPr>
                                <pic:cNvPr id="1634336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013377" name="Picture">
</wp:docPr>
                        <a:graphic>
                          <a:graphicData uri="http://schemas.openxmlformats.org/drawingml/2006/picture">
                            <pic:pic>
                              <pic:nvPicPr>
                                <pic:cNvPr id="11170133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70679" name="Picture">
</wp:docPr>
                        <a:graphic>
                          <a:graphicData uri="http://schemas.openxmlformats.org/drawingml/2006/picture">
                            <pic:pic>
                              <pic:nvPicPr>
                                <pic:cNvPr id="580470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114690" name="Picture">
</wp:docPr>
                        <a:graphic>
                          <a:graphicData uri="http://schemas.openxmlformats.org/drawingml/2006/picture">
                            <pic:pic>
                              <pic:nvPicPr>
                                <pic:cNvPr id="2631146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037762" name="Picture">
</wp:docPr>
                        <a:graphic>
                          <a:graphicData uri="http://schemas.openxmlformats.org/drawingml/2006/picture">
                            <pic:pic>
                              <pic:nvPicPr>
                                <pic:cNvPr id="758037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12436" name="Picture">
</wp:docPr>
                        <a:graphic>
                          <a:graphicData uri="http://schemas.openxmlformats.org/drawingml/2006/picture">
                            <pic:pic>
                              <pic:nvPicPr>
                                <pic:cNvPr id="1876612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579494" name="Picture">
</wp:docPr>
                        <a:graphic>
                          <a:graphicData uri="http://schemas.openxmlformats.org/drawingml/2006/picture">
                            <pic:pic>
                              <pic:nvPicPr>
                                <pic:cNvPr id="4265794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024053" name="Picture">
</wp:docPr>
                        <a:graphic>
                          <a:graphicData uri="http://schemas.openxmlformats.org/drawingml/2006/picture">
                            <pic:pic>
                              <pic:nvPicPr>
                                <pic:cNvPr id="14070240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83550" name="Picture">
</wp:docPr>
                        <a:graphic>
                          <a:graphicData uri="http://schemas.openxmlformats.org/drawingml/2006/picture">
                            <pic:pic>
                              <pic:nvPicPr>
                                <pic:cNvPr id="11999835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052828" name="Picture">
</wp:docPr>
                        <a:graphic>
                          <a:graphicData uri="http://schemas.openxmlformats.org/drawingml/2006/picture">
                            <pic:pic>
                              <pic:nvPicPr>
                                <pic:cNvPr id="14130528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54221" name="Picture">
</wp:docPr>
                  <a:graphic>
                    <a:graphicData uri="http://schemas.openxmlformats.org/drawingml/2006/picture">
                      <pic:pic>
                        <pic:nvPicPr>
                          <pic:cNvPr id="143575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9348" name="Picture">
</wp:docPr>
                  <a:graphic>
                    <a:graphicData uri="http://schemas.openxmlformats.org/drawingml/2006/picture">
                      <pic:pic>
                        <pic:nvPicPr>
                          <pic:cNvPr id="17287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394262" name="Picture">
</wp:docPr>
                  <a:graphic>
                    <a:graphicData uri="http://schemas.openxmlformats.org/drawingml/2006/picture">
                      <pic:pic>
                        <pic:nvPicPr>
                          <pic:cNvPr id="168639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Souprosse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58287" name="Picture">
</wp:docPr>
                  <a:graphic>
                    <a:graphicData uri="http://schemas.openxmlformats.org/drawingml/2006/picture">
                      <pic:pic>
                        <pic:nvPicPr>
                          <pic:cNvPr id="8791582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65604" name="Picture">
</wp:docPr>
                  <a:graphic>
                    <a:graphicData uri="http://schemas.openxmlformats.org/drawingml/2006/picture">
                      <pic:pic>
                        <pic:nvPicPr>
                          <pic:cNvPr id="667865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328783" name="Picture">
</wp:docPr>
                  <a:graphic>
                    <a:graphicData uri="http://schemas.openxmlformats.org/drawingml/2006/picture">
                      <pic:pic>
                        <pic:nvPicPr>
                          <pic:cNvPr id="9943287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33457" name="Picture">
</wp:docPr>
                        <a:graphic>
                          <a:graphicData uri="http://schemas.openxmlformats.org/drawingml/2006/picture">
                            <pic:pic>
                              <pic:nvPicPr>
                                <pic:cNvPr id="4530334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81424" name="Picture">
</wp:docPr>
                  <a:graphic>
                    <a:graphicData uri="http://schemas.openxmlformats.org/drawingml/2006/picture">
                      <pic:pic>
                        <pic:nvPicPr>
                          <pic:cNvPr id="149428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50969" name="Picture">
</wp:docPr>
                  <a:graphic>
                    <a:graphicData uri="http://schemas.openxmlformats.org/drawingml/2006/picture">
                      <pic:pic>
                        <pic:nvPicPr>
                          <pic:cNvPr id="42825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3533" name="Picture">
</wp:docPr>
                  <a:graphic>
                    <a:graphicData uri="http://schemas.openxmlformats.org/drawingml/2006/picture">
                      <pic:pic>
                        <pic:nvPicPr>
                          <pic:cNvPr id="12526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964839" name="Picture">
</wp:docPr>
                  <a:graphic>
                    <a:graphicData uri="http://schemas.openxmlformats.org/drawingml/2006/picture">
                      <pic:pic>
                        <pic:nvPicPr>
                          <pic:cNvPr id="13739648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6948" name="Picture">
</wp:docPr>
                  <a:graphic>
                    <a:graphicData uri="http://schemas.openxmlformats.org/drawingml/2006/picture">
                      <pic:pic>
                        <pic:nvPicPr>
                          <pic:cNvPr id="2085369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437874" name="Picture">
</wp:docPr>
                  <a:graphic>
                    <a:graphicData uri="http://schemas.openxmlformats.org/drawingml/2006/picture">
                      <pic:pic>
                        <pic:nvPicPr>
                          <pic:cNvPr id="6474378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298836" name="Picture">
</wp:docPr>
                        <a:graphic>
                          <a:graphicData uri="http://schemas.openxmlformats.org/drawingml/2006/picture">
                            <pic:pic>
                              <pic:nvPicPr>
                                <pic:cNvPr id="1609298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513195" name="Picture">
</wp:docPr>
                        <a:graphic>
                          <a:graphicData uri="http://schemas.openxmlformats.org/drawingml/2006/picture">
                            <pic:pic>
                              <pic:nvPicPr>
                                <pic:cNvPr id="435513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57621" name="Picture">
</wp:docPr>
                  <a:graphic>
                    <a:graphicData uri="http://schemas.openxmlformats.org/drawingml/2006/picture">
                      <pic:pic>
                        <pic:nvPicPr>
                          <pic:cNvPr id="169025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107086" name="Picture">
</wp:docPr>
                  <a:graphic>
                    <a:graphicData uri="http://schemas.openxmlformats.org/drawingml/2006/picture">
                      <pic:pic>
                        <pic:nvPicPr>
                          <pic:cNvPr id="26610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402016" name="Picture">
</wp:docPr>
                  <a:graphic>
                    <a:graphicData uri="http://schemas.openxmlformats.org/drawingml/2006/picture">
                      <pic:pic>
                        <pic:nvPicPr>
                          <pic:cNvPr id="56940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544321" name="Picture">
</wp:docPr>
                  <a:graphic>
                    <a:graphicData uri="http://schemas.openxmlformats.org/drawingml/2006/picture">
                      <pic:pic>
                        <pic:nvPicPr>
                          <pic:cNvPr id="11865443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94375" name="Picture">
</wp:docPr>
                  <a:graphic>
                    <a:graphicData uri="http://schemas.openxmlformats.org/drawingml/2006/picture">
                      <pic:pic>
                        <pic:nvPicPr>
                          <pic:cNvPr id="845794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665092" name="Picture">
</wp:docPr>
                  <a:graphic>
                    <a:graphicData uri="http://schemas.openxmlformats.org/drawingml/2006/picture">
                      <pic:pic>
                        <pic:nvPicPr>
                          <pic:cNvPr id="8286650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91801" name="Picture">
</wp:docPr>
                        <a:graphic>
                          <a:graphicData uri="http://schemas.openxmlformats.org/drawingml/2006/picture">
                            <pic:pic>
                              <pic:nvPicPr>
                                <pic:cNvPr id="1906791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36164" name="Picture">
</wp:docPr>
                  <a:graphic>
                    <a:graphicData uri="http://schemas.openxmlformats.org/drawingml/2006/picture">
                      <pic:pic>
                        <pic:nvPicPr>
                          <pic:cNvPr id="85353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97004" name="Picture">
</wp:docPr>
                  <a:graphic>
                    <a:graphicData uri="http://schemas.openxmlformats.org/drawingml/2006/picture">
                      <pic:pic>
                        <pic:nvPicPr>
                          <pic:cNvPr id="69969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93374" name="Picture">
</wp:docPr>
                  <a:graphic>
                    <a:graphicData uri="http://schemas.openxmlformats.org/drawingml/2006/picture">
                      <pic:pic>
                        <pic:nvPicPr>
                          <pic:cNvPr id="166009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Souprosse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4273" name="Picture">
</wp:docPr>
                  <a:graphic>
                    <a:graphicData uri="http://schemas.openxmlformats.org/drawingml/2006/picture">
                      <pic:pic>
                        <pic:nvPicPr>
                          <pic:cNvPr id="8062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6803" name="Picture">
</wp:docPr>
                  <a:graphic>
                    <a:graphicData uri="http://schemas.openxmlformats.org/drawingml/2006/picture">
                      <pic:pic>
                        <pic:nvPicPr>
                          <pic:cNvPr id="15599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555815" name="Picture">
</wp:docPr>
                  <a:graphic>
                    <a:graphicData uri="http://schemas.openxmlformats.org/drawingml/2006/picture">
                      <pic:pic>
                        <pic:nvPicPr>
                          <pic:cNvPr id="194355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38894" name="Picture">
</wp:docPr>
                  <a:graphic>
                    <a:graphicData uri="http://schemas.openxmlformats.org/drawingml/2006/picture">
                      <pic:pic>
                        <pic:nvPicPr>
                          <pic:cNvPr id="12462388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09017" name="Picture">
</wp:docPr>
                  <a:graphic>
                    <a:graphicData uri="http://schemas.openxmlformats.org/drawingml/2006/picture">
                      <pic:pic>
                        <pic:nvPicPr>
                          <pic:cNvPr id="1344509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317702" name="Picture">
</wp:docPr>
                  <a:graphic>
                    <a:graphicData uri="http://schemas.openxmlformats.org/drawingml/2006/picture">
                      <pic:pic>
                        <pic:nvPicPr>
                          <pic:cNvPr id="12363177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57344" name="Picture">
</wp:docPr>
                        <a:graphic>
                          <a:graphicData uri="http://schemas.openxmlformats.org/drawingml/2006/picture">
                            <pic:pic>
                              <pic:nvPicPr>
                                <pic:cNvPr id="1166657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38726" name="Picture">
</wp:docPr>
                  <a:graphic>
                    <a:graphicData uri="http://schemas.openxmlformats.org/drawingml/2006/picture">
                      <pic:pic>
                        <pic:nvPicPr>
                          <pic:cNvPr id="173273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92805" name="Picture">
</wp:docPr>
                  <a:graphic>
                    <a:graphicData uri="http://schemas.openxmlformats.org/drawingml/2006/picture">
                      <pic:pic>
                        <pic:nvPicPr>
                          <pic:cNvPr id="205389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86543" name="Picture">
</wp:docPr>
                  <a:graphic>
                    <a:graphicData uri="http://schemas.openxmlformats.org/drawingml/2006/picture">
                      <pic:pic>
                        <pic:nvPicPr>
                          <pic:cNvPr id="190968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21546" name="Picture">
</wp:docPr>
                  <a:graphic>
                    <a:graphicData uri="http://schemas.openxmlformats.org/drawingml/2006/picture">
                      <pic:pic>
                        <pic:nvPicPr>
                          <pic:cNvPr id="16505215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15390" name="Picture">
</wp:docPr>
                  <a:graphic>
                    <a:graphicData uri="http://schemas.openxmlformats.org/drawingml/2006/picture">
                      <pic:pic>
                        <pic:nvPicPr>
                          <pic:cNvPr id="823715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6092874" name="Picture">
</wp:docPr>
                  <a:graphic>
                    <a:graphicData uri="http://schemas.openxmlformats.org/drawingml/2006/picture">
                      <pic:pic>
                        <pic:nvPicPr>
                          <pic:cNvPr id="7460928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05613" name="Picture">
</wp:docPr>
                        <a:graphic>
                          <a:graphicData uri="http://schemas.openxmlformats.org/drawingml/2006/picture">
                            <pic:pic>
                              <pic:nvPicPr>
                                <pic:cNvPr id="1122505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761045" name="Picture">
</wp:docPr>
                        <a:graphic>
                          <a:graphicData uri="http://schemas.openxmlformats.org/drawingml/2006/picture">
                            <pic:pic>
                              <pic:nvPicPr>
                                <pic:cNvPr id="17217610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63856" name="Picture">
</wp:docPr>
                  <a:graphic>
                    <a:graphicData uri="http://schemas.openxmlformats.org/drawingml/2006/picture">
                      <pic:pic>
                        <pic:nvPicPr>
                          <pic:cNvPr id="168466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77638" name="Picture">
</wp:docPr>
                  <a:graphic>
                    <a:graphicData uri="http://schemas.openxmlformats.org/drawingml/2006/picture">
                      <pic:pic>
                        <pic:nvPicPr>
                          <pic:cNvPr id="170867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25760" name="Picture">
</wp:docPr>
                  <a:graphic>
                    <a:graphicData uri="http://schemas.openxmlformats.org/drawingml/2006/picture">
                      <pic:pic>
                        <pic:nvPicPr>
                          <pic:cNvPr id="108462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47223" name="Picture">
</wp:docPr>
                  <a:graphic>
                    <a:graphicData uri="http://schemas.openxmlformats.org/drawingml/2006/picture">
                      <pic:pic>
                        <pic:nvPicPr>
                          <pic:cNvPr id="10234472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1537" name="Picture">
</wp:docPr>
                  <a:graphic>
                    <a:graphicData uri="http://schemas.openxmlformats.org/drawingml/2006/picture">
                      <pic:pic>
                        <pic:nvPicPr>
                          <pic:cNvPr id="209951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597866" name="Picture">
</wp:docPr>
                  <a:graphic>
                    <a:graphicData uri="http://schemas.openxmlformats.org/drawingml/2006/picture">
                      <pic:pic>
                        <pic:nvPicPr>
                          <pic:cNvPr id="1482597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29214" name="Picture">
</wp:docPr>
                        <a:graphic>
                          <a:graphicData uri="http://schemas.openxmlformats.org/drawingml/2006/picture">
                            <pic:pic>
                              <pic:nvPicPr>
                                <pic:cNvPr id="807129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1761" name="Picture">
</wp:docPr>
                  <a:graphic>
                    <a:graphicData uri="http://schemas.openxmlformats.org/drawingml/2006/picture">
                      <pic:pic>
                        <pic:nvPicPr>
                          <pic:cNvPr id="13112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25381" name="Picture">
</wp:docPr>
                  <a:graphic>
                    <a:graphicData uri="http://schemas.openxmlformats.org/drawingml/2006/picture">
                      <pic:pic>
                        <pic:nvPicPr>
                          <pic:cNvPr id="176412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11153" name="Picture">
</wp:docPr>
                  <a:graphic>
                    <a:graphicData uri="http://schemas.openxmlformats.org/drawingml/2006/picture">
                      <pic:pic>
                        <pic:nvPicPr>
                          <pic:cNvPr id="132261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535162" name="Picture">
</wp:docPr>
                  <a:graphic>
                    <a:graphicData uri="http://schemas.openxmlformats.org/drawingml/2006/picture">
                      <pic:pic>
                        <pic:nvPicPr>
                          <pic:cNvPr id="7575351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81137" name="Picture">
</wp:docPr>
                  <a:graphic>
                    <a:graphicData uri="http://schemas.openxmlformats.org/drawingml/2006/picture">
                      <pic:pic>
                        <pic:nvPicPr>
                          <pic:cNvPr id="322881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905374" name="Picture">
</wp:docPr>
                  <a:graphic>
                    <a:graphicData uri="http://schemas.openxmlformats.org/drawingml/2006/picture">
                      <pic:pic>
                        <pic:nvPicPr>
                          <pic:cNvPr id="359905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04865" name="Picture">
</wp:docPr>
                  <a:graphic>
                    <a:graphicData uri="http://schemas.openxmlformats.org/drawingml/2006/picture">
                      <pic:pic>
                        <pic:nvPicPr>
                          <pic:cNvPr id="67760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1851" name="Picture">
</wp:docPr>
                  <a:graphic>
                    <a:graphicData uri="http://schemas.openxmlformats.org/drawingml/2006/picture">
                      <pic:pic>
                        <pic:nvPicPr>
                          <pic:cNvPr id="7973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81998" name="Picture">
</wp:docPr>
                  <a:graphic>
                    <a:graphicData uri="http://schemas.openxmlformats.org/drawingml/2006/picture">
                      <pic:pic>
                        <pic:nvPicPr>
                          <pic:cNvPr id="141178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"https://fiches-risques.brgm.fr/georisques/infosols/instruction/SSP001003601" \t "_blank" </w:instrText>
            </w:r>
            <w:r>
              <w:fldChar w:fldCharType="separate"/>
            </w:r>
            <w:r>
              <w:rPr>
                <w:rFonts w:ascii="Marianne" w:hAnsi="Marianne" w:eastAsia="Marianne" w:cs="Marianne"/>
                <w:sz w:val="14"/>
              </w:rPr>
              <w:t xml:space="preserve">SSP001003601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LESPERON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807675" name="Picture">
</wp:docPr>
                  <a:graphic>
                    <a:graphicData uri="http://schemas.openxmlformats.org/drawingml/2006/picture">
                      <pic:pic>
                        <pic:nvPicPr>
                          <pic:cNvPr id="178780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161083" name="Picture">
</wp:docPr>
                  <a:graphic>
                    <a:graphicData uri="http://schemas.openxmlformats.org/drawingml/2006/picture">
                      <pic:pic>
                        <pic:nvPicPr>
                          <pic:cNvPr id="60116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61719" name="Picture">
</wp:docPr>
                  <a:graphic>
                    <a:graphicData uri="http://schemas.openxmlformats.org/drawingml/2006/picture">
                      <pic:pic>
                        <pic:nvPicPr>
                          <pic:cNvPr id="5904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"https://fiches-risques.brgm.fr/georisques/casias/SSP3779864" \t "_blank" </w:instrText>
            </w:r>
            <w:r>
              <w:fldChar w:fldCharType="separate"/>
            </w:r>
            <w:r>
              <w:rPr>
                <w:rFonts w:ascii="Marianne" w:hAnsi="Marianne" w:eastAsia="Marianne" w:cs="Marianne"/>
                <w:sz w:val="14"/>
              </w:rPr>
              <w:t xml:space="preserve">SSP3779864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"https://fiches-risques.brgm.fr/georisques/casias/SSP3779815" \t "_blank" </w:instrText>
            </w:r>
            <w:r>
              <w:fldChar w:fldCharType="separate"/>
            </w:r>
            <w:r>
              <w:rPr>
                <w:rFonts w:ascii="Marianne" w:hAnsi="Marianne" w:eastAsia="Marianne" w:cs="Marianne"/>
                <w:sz w:val="14"/>
              </w:rPr>
              <w:t xml:space="preserve">SSP3779815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"https://fiches-risques.brgm.fr/georisques/casias/SSP3779814" \t "_blank" </w:instrText>
            </w:r>
            <w:r>
              <w:fldChar w:fldCharType="separate"/>
            </w:r>
            <w:r>
              <w:rPr>
                <w:rFonts w:ascii="Marianne" w:hAnsi="Marianne" w:eastAsia="Marianne" w:cs="Marianne"/>
                <w:sz w:val="14"/>
              </w:rPr>
              <w:t xml:space="preserve">SSP3779814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"https://fiches-risques.brgm.fr/georisques/casias/SSP3779106" \t "_blank" </w:instrText>
            </w:r>
            <w:r>
              <w:fldChar w:fldCharType="separate"/>
            </w:r>
            <w:r>
              <w:rPr>
                <w:rFonts w:ascii="Marianne" w:hAnsi="Marianne" w:eastAsia="Marianne" w:cs="Marianne"/>
                <w:sz w:val="14"/>
              </w:rPr>
              <w:t xml:space="preserve">SSP3779106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Criblage-concassage de matériaux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"https://fiches-risques.brgm.fr/georisques/casias/SSP3779105" \t "_blank" </w:instrText>
            </w:r>
            <w:r>
              <w:fldChar w:fldCharType="separate"/>
            </w:r>
            <w:r>
              <w:rPr>
                <w:rFonts w:ascii="Marianne" w:hAnsi="Marianne" w:eastAsia="Marianne" w:cs="Marianne"/>
                <w:sz w:val="14"/>
              </w:rPr>
              <w:t xml:space="preserve">SSP3779105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"https://fiches-risques.brgm.fr/georisques/casias/SSP3779104" \t "_blank" </w:instrText>
            </w:r>
            <w:r>
              <w:fldChar w:fldCharType="separate"/>
            </w:r>
            <w:r>
              <w:rPr>
                <w:rFonts w:ascii="Marianne" w:hAnsi="Marianne" w:eastAsia="Marianne" w:cs="Marianne"/>
                <w:sz w:val="14"/>
              </w:rPr>
              <w:t xml:space="preserve">SSP3779104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Agri 2000 Garage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"https://fiches-risques.brgm.fr/georisques/casias/SSP3778488" \t "_blank" </w:instrText>
            </w:r>
            <w:r>
              <w:fldChar w:fldCharType="separate"/>
            </w:r>
            <w:r>
              <w:rPr>
                <w:rFonts w:ascii="Marianne" w:hAnsi="Marianne" w:eastAsia="Marianne" w:cs="Marianne"/>
                <w:sz w:val="14"/>
              </w:rPr>
              <w:t xml:space="preserve">SSP3778488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"https://fiches-risques.brgm.fr/georisques/casias/SSP3778422" \t "_blank" </w:instrText>
            </w:r>
            <w:r>
              <w:fldChar w:fldCharType="separate"/>
            </w:r>
            <w:r>
              <w:rPr>
                <w:rFonts w:ascii="Marianne" w:hAnsi="Marianne" w:eastAsia="Marianne" w:cs="Marianne"/>
                <w:sz w:val="14"/>
              </w:rPr>
              <w:t xml:space="preserve">SSP3778422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"https://fiches-risques.brgm.fr/georisques/casias/SSP3777867" \t "_blank" </w:instrText>
            </w:r>
            <w:r>
              <w:fldChar w:fldCharType="separate"/>
            </w:r>
            <w:r>
              <w:rPr>
                <w:rFonts w:ascii="Marianne" w:hAnsi="Marianne" w:eastAsia="Marianne" w:cs="Marianne"/>
                <w:sz w:val="14"/>
              </w:rPr>
              <w:t xml:space="preserve">SSP3777867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"https://fiches-risques.brgm.fr/georisques/casias/SSP3777827" \t "_blank" </w:instrText>
            </w:r>
            <w:r>
              <w:fldChar w:fldCharType="separate"/>
            </w:r>
            <w:r>
              <w:rPr>
                <w:rFonts w:ascii="Marianne" w:hAnsi="Marianne" w:eastAsia="Marianne" w:cs="Marianne"/>
                <w:sz w:val="14"/>
              </w:rPr>
              <w:t xml:space="preserve">SSP3777827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"https://fiches-risques.brgm.fr/georisques/casias/SSP3777731" \t "_blank" </w:instrText>
            </w:r>
            <w:r>
              <w:fldChar w:fldCharType="separate"/>
            </w:r>
            <w:r>
              <w:rPr>
                <w:rFonts w:ascii="Marianne" w:hAnsi="Marianne" w:eastAsia="Marianne" w:cs="Marianne"/>
                <w:sz w:val="14"/>
              </w:rPr>
              <w:t xml:space="preserve">SSP3777731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"https://fiches-risques.brgm.fr/georisques/casias/SSP3777203" \t "_blank" </w:instrText>
            </w:r>
            <w:r>
              <w:fldChar w:fldCharType="separate"/>
            </w:r>
            <w:r>
              <w:rPr>
                <w:rFonts w:ascii="Marianne" w:hAnsi="Marianne" w:eastAsia="Marianne" w:cs="Marianne"/>
                <w:sz w:val="14"/>
              </w:rPr>
              <w:t xml:space="preserve">SSP3777203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broyage, concassage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"https://fiches-risques.brgm.fr/georisques/casias/SSP3777190" \t "_blank" </w:instrText>
            </w:r>
            <w:r>
              <w:fldChar w:fldCharType="separate"/>
            </w:r>
            <w:r>
              <w:rPr>
                <w:rFonts w:ascii="Marianne" w:hAnsi="Marianne" w:eastAsia="Marianne" w:cs="Marianne"/>
                <w:sz w:val="14"/>
              </w:rPr>
              <w:t xml:space="preserve">SSP3777190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et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"https://fiches-risques.brgm.fr/georisques/casias/SSP3776839" \t "_blank" </w:instrText>
            </w:r>
            <w:r>
              <w:fldChar w:fldCharType="separate"/>
            </w:r>
            <w:r>
              <w:rPr>
                <w:rFonts w:ascii="Marianne" w:hAnsi="Marianne" w:eastAsia="Marianne" w:cs="Marianne"/>
                <w:sz w:val="14"/>
              </w:rPr>
              <w:t xml:space="preserve">SSP3776839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"https://fiches-risques.brgm.fr/georisques/casias/SSP3776816" \t "_blank" </w:instrText>
            </w:r>
            <w:r>
              <w:fldChar w:fldCharType="separate"/>
            </w:r>
            <w:r>
              <w:rPr>
                <w:rFonts w:ascii="Marianne" w:hAnsi="Marianne" w:eastAsia="Marianne" w:cs="Marianne"/>
                <w:sz w:val="14"/>
              </w:rPr>
              <w:t xml:space="preserve">SSP3776816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"https://fiches-risques.brgm.fr/georisques/casias/SSP3776661" \t "_blank" </w:instrText>
            </w:r>
            <w:r>
              <w:fldChar w:fldCharType="separate"/>
            </w:r>
            <w:r>
              <w:rPr>
                <w:rFonts w:ascii="Marianne" w:hAnsi="Marianne" w:eastAsia="Marianne" w:cs="Marianne"/>
                <w:sz w:val="14"/>
              </w:rPr>
              <w:t xml:space="preserve">SSP3776661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