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53184" name="Picture">
</wp:docPr>
                  <a:graphic>
                    <a:graphicData uri="http://schemas.openxmlformats.org/drawingml/2006/picture">
                      <pic:pic>
                        <pic:nvPicPr>
                          <pic:cNvPr id="118375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636690" name="Picture">
</wp:docPr>
                  <a:graphic>
                    <a:graphicData uri="http://schemas.openxmlformats.org/drawingml/2006/picture">
                      <pic:pic>
                        <pic:nvPicPr>
                          <pic:cNvPr id="857636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875829" name="Picture">
</wp:docPr>
                        <a:graphic>
                          <a:graphicData uri="http://schemas.openxmlformats.org/drawingml/2006/picture">
                            <pic:pic>
                              <pic:nvPicPr>
                                <pic:cNvPr id="1510875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Plaimpied-Givaudins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743763" name="Picture">
</wp:docPr>
                  <a:graphic>
                    <a:graphicData uri="http://schemas.openxmlformats.org/drawingml/2006/picture">
                      <pic:pic>
                        <pic:nvPicPr>
                          <pic:cNvPr id="1011743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966480" name="Picture">
</wp:docPr>
                  <a:graphic>
                    <a:graphicData uri="http://schemas.openxmlformats.org/drawingml/2006/picture">
                      <pic:pic>
                        <pic:nvPicPr>
                          <pic:cNvPr id="1929966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73994" name="Picture">
</wp:docPr>
                  <a:graphic>
                    <a:graphicData uri="http://schemas.openxmlformats.org/drawingml/2006/picture">
                      <pic:pic>
                        <pic:nvPicPr>
                          <pic:cNvPr id="41397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43899" name="Picture">
</wp:docPr>
                  <a:graphic>
                    <a:graphicData uri="http://schemas.openxmlformats.org/drawingml/2006/picture">
                      <pic:pic>
                        <pic:nvPicPr>
                          <pic:cNvPr id="70864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45198" name="Picture">
</wp:docPr>
                  <a:graphic>
                    <a:graphicData uri="http://schemas.openxmlformats.org/drawingml/2006/picture">
                      <pic:pic>
                        <pic:nvPicPr>
                          <pic:cNvPr id="158314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9806" name="Picture">
</wp:docPr>
                        <a:graphic>
                          <a:graphicData uri="http://schemas.openxmlformats.org/drawingml/2006/picture">
                            <pic:pic>
                              <pic:nvPicPr>
                                <pic:cNvPr id="188819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92392" name="Picture">
</wp:docPr>
                        <a:graphic>
                          <a:graphicData uri="http://schemas.openxmlformats.org/drawingml/2006/picture">
                            <pic:pic>
                              <pic:nvPicPr>
                                <pic:cNvPr id="686792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027172" name="Picture">
</wp:docPr>
                        <a:graphic>
                          <a:graphicData uri="http://schemas.openxmlformats.org/drawingml/2006/picture">
                            <pic:pic>
                              <pic:nvPicPr>
                                <pic:cNvPr id="1646027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38692" name="Picture">
</wp:docPr>
                        <a:graphic>
                          <a:graphicData uri="http://schemas.openxmlformats.org/drawingml/2006/picture">
                            <pic:pic>
                              <pic:nvPicPr>
                                <pic:cNvPr id="2086038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48198" name="Picture">
</wp:docPr>
                        <a:graphic>
                          <a:graphicData uri="http://schemas.openxmlformats.org/drawingml/2006/picture">
                            <pic:pic>
                              <pic:nvPicPr>
                                <pic:cNvPr id="1121448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902510" name="Picture">
</wp:docPr>
                        <a:graphic>
                          <a:graphicData uri="http://schemas.openxmlformats.org/drawingml/2006/picture">
                            <pic:pic>
                              <pic:nvPicPr>
                                <pic:cNvPr id="15959025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07948" name="Picture">
</wp:docPr>
                        <a:graphic>
                          <a:graphicData uri="http://schemas.openxmlformats.org/drawingml/2006/picture">
                            <pic:pic>
                              <pic:nvPicPr>
                                <pic:cNvPr id="1330907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07282" name="Picture">
</wp:docPr>
                        <a:graphic>
                          <a:graphicData uri="http://schemas.openxmlformats.org/drawingml/2006/picture">
                            <pic:pic>
                              <pic:nvPicPr>
                                <pic:cNvPr id="1077707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671842" name="Picture">
</wp:docPr>
                        <a:graphic>
                          <a:graphicData uri="http://schemas.openxmlformats.org/drawingml/2006/picture">
                            <pic:pic>
                              <pic:nvPicPr>
                                <pic:cNvPr id="433671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868568" name="Picture">
</wp:docPr>
                        <a:graphic>
                          <a:graphicData uri="http://schemas.openxmlformats.org/drawingml/2006/picture">
                            <pic:pic>
                              <pic:nvPicPr>
                                <pic:cNvPr id="1573868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37825" name="Picture">
</wp:docPr>
                        <a:graphic>
                          <a:graphicData uri="http://schemas.openxmlformats.org/drawingml/2006/picture">
                            <pic:pic>
                              <pic:nvPicPr>
                                <pic:cNvPr id="1947337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49430" name="Picture">
</wp:docPr>
                        <a:graphic>
                          <a:graphicData uri="http://schemas.openxmlformats.org/drawingml/2006/picture">
                            <pic:pic>
                              <pic:nvPicPr>
                                <pic:cNvPr id="10477494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256737" name="Picture">
</wp:docPr>
                        <a:graphic>
                          <a:graphicData uri="http://schemas.openxmlformats.org/drawingml/2006/picture">
                            <pic:pic>
                              <pic:nvPicPr>
                                <pic:cNvPr id="1566256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04606" name="Picture">
</wp:docPr>
                        <a:graphic>
                          <a:graphicData uri="http://schemas.openxmlformats.org/drawingml/2006/picture">
                            <pic:pic>
                              <pic:nvPicPr>
                                <pic:cNvPr id="1383504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490448" name="Picture">
</wp:docPr>
                        <a:graphic>
                          <a:graphicData uri="http://schemas.openxmlformats.org/drawingml/2006/picture">
                            <pic:pic>
                              <pic:nvPicPr>
                                <pic:cNvPr id="713490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36138" name="Picture">
</wp:docPr>
                        <a:graphic>
                          <a:graphicData uri="http://schemas.openxmlformats.org/drawingml/2006/picture">
                            <pic:pic>
                              <pic:nvPicPr>
                                <pic:cNvPr id="1554036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17203" name="Picture">
</wp:docPr>
                        <a:graphic>
                          <a:graphicData uri="http://schemas.openxmlformats.org/drawingml/2006/picture">
                            <pic:pic>
                              <pic:nvPicPr>
                                <pic:cNvPr id="1022517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496796" name="Picture">
</wp:docPr>
                        <a:graphic>
                          <a:graphicData uri="http://schemas.openxmlformats.org/drawingml/2006/picture">
                            <pic:pic>
                              <pic:nvPicPr>
                                <pic:cNvPr id="1094496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77556" name="Picture">
</wp:docPr>
                  <a:graphic>
                    <a:graphicData uri="http://schemas.openxmlformats.org/drawingml/2006/picture">
                      <pic:pic>
                        <pic:nvPicPr>
                          <pic:cNvPr id="69897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86370" name="Picture">
</wp:docPr>
                  <a:graphic>
                    <a:graphicData uri="http://schemas.openxmlformats.org/drawingml/2006/picture">
                      <pic:pic>
                        <pic:nvPicPr>
                          <pic:cNvPr id="32908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02606" name="Picture">
</wp:docPr>
                  <a:graphic>
                    <a:graphicData uri="http://schemas.openxmlformats.org/drawingml/2006/picture">
                      <pic:pic>
                        <pic:nvPicPr>
                          <pic:cNvPr id="124030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Plaimpied-givaudins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271700" name="Picture">
</wp:docPr>
                  <a:graphic>
                    <a:graphicData uri="http://schemas.openxmlformats.org/drawingml/2006/picture">
                      <pic:pic>
                        <pic:nvPicPr>
                          <pic:cNvPr id="958271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41834" name="Picture">
</wp:docPr>
                  <a:graphic>
                    <a:graphicData uri="http://schemas.openxmlformats.org/drawingml/2006/picture">
                      <pic:pic>
                        <pic:nvPicPr>
                          <pic:cNvPr id="1307441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50951" name="Picture">
</wp:docPr>
                  <a:graphic>
                    <a:graphicData uri="http://schemas.openxmlformats.org/drawingml/2006/picture">
                      <pic:pic>
                        <pic:nvPicPr>
                          <pic:cNvPr id="178050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88387" name="Picture">
</wp:docPr>
                        <a:graphic>
                          <a:graphicData uri="http://schemas.openxmlformats.org/drawingml/2006/picture">
                            <pic:pic>
                              <pic:nvPicPr>
                                <pic:cNvPr id="2118988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82314" name="Picture">
</wp:docPr>
                  <a:graphic>
                    <a:graphicData uri="http://schemas.openxmlformats.org/drawingml/2006/picture">
                      <pic:pic>
                        <pic:nvPicPr>
                          <pic:cNvPr id="194888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99957" name="Picture">
</wp:docPr>
                  <a:graphic>
                    <a:graphicData uri="http://schemas.openxmlformats.org/drawingml/2006/picture">
                      <pic:pic>
                        <pic:nvPicPr>
                          <pic:cNvPr id="157319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42180" name="Picture">
</wp:docPr>
                  <a:graphic>
                    <a:graphicData uri="http://schemas.openxmlformats.org/drawingml/2006/picture">
                      <pic:pic>
                        <pic:nvPicPr>
                          <pic:cNvPr id="125074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Plaimpied-givaudins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29461" name="Picture">
</wp:docPr>
                  <a:graphic>
                    <a:graphicData uri="http://schemas.openxmlformats.org/drawingml/2006/picture">
                      <pic:pic>
                        <pic:nvPicPr>
                          <pic:cNvPr id="17488294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74617" name="Picture">
</wp:docPr>
                  <a:graphic>
                    <a:graphicData uri="http://schemas.openxmlformats.org/drawingml/2006/picture">
                      <pic:pic>
                        <pic:nvPicPr>
                          <pic:cNvPr id="400074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652850" name="Picture">
</wp:docPr>
                  <a:graphic>
                    <a:graphicData uri="http://schemas.openxmlformats.org/drawingml/2006/picture">
                      <pic:pic>
                        <pic:nvPicPr>
                          <pic:cNvPr id="15946528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45836" name="Picture">
</wp:docPr>
                        <a:graphic>
                          <a:graphicData uri="http://schemas.openxmlformats.org/drawingml/2006/picture">
                            <pic:pic>
                              <pic:nvPicPr>
                                <pic:cNvPr id="1769345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85352" name="Picture">
</wp:docPr>
                        <a:graphic>
                          <a:graphicData uri="http://schemas.openxmlformats.org/drawingml/2006/picture">
                            <pic:pic>
                              <pic:nvPicPr>
                                <pic:cNvPr id="6743853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62835" name="Picture">
</wp:docPr>
                  <a:graphic>
                    <a:graphicData uri="http://schemas.openxmlformats.org/drawingml/2006/picture">
                      <pic:pic>
                        <pic:nvPicPr>
                          <pic:cNvPr id="32446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32773" name="Picture">
</wp:docPr>
                  <a:graphic>
                    <a:graphicData uri="http://schemas.openxmlformats.org/drawingml/2006/picture">
                      <pic:pic>
                        <pic:nvPicPr>
                          <pic:cNvPr id="37583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89487" name="Picture">
</wp:docPr>
                  <a:graphic>
                    <a:graphicData uri="http://schemas.openxmlformats.org/drawingml/2006/picture">
                      <pic:pic>
                        <pic:nvPicPr>
                          <pic:cNvPr id="46628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Plaimpied-givaudins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1869" name="Picture">
</wp:docPr>
                  <a:graphic>
                    <a:graphicData uri="http://schemas.openxmlformats.org/drawingml/2006/picture">
                      <pic:pic>
                        <pic:nvPicPr>
                          <pic:cNvPr id="47018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39777" name="Picture">
</wp:docPr>
                  <a:graphic>
                    <a:graphicData uri="http://schemas.openxmlformats.org/drawingml/2006/picture">
                      <pic:pic>
                        <pic:nvPicPr>
                          <pic:cNvPr id="1612239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7712810" name="Picture">
</wp:docPr>
                  <a:graphic>
                    <a:graphicData uri="http://schemas.openxmlformats.org/drawingml/2006/picture">
                      <pic:pic>
                        <pic:nvPicPr>
                          <pic:cNvPr id="9077128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06413" name="Picture">
</wp:docPr>
                        <a:graphic>
                          <a:graphicData uri="http://schemas.openxmlformats.org/drawingml/2006/picture">
                            <pic:pic>
                              <pic:nvPicPr>
                                <pic:cNvPr id="234206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98336" name="Picture">
</wp:docPr>
                  <a:graphic>
                    <a:graphicData uri="http://schemas.openxmlformats.org/drawingml/2006/picture">
                      <pic:pic>
                        <pic:nvPicPr>
                          <pic:cNvPr id="118289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43777" name="Picture">
</wp:docPr>
                  <a:graphic>
                    <a:graphicData uri="http://schemas.openxmlformats.org/drawingml/2006/picture">
                      <pic:pic>
                        <pic:nvPicPr>
                          <pic:cNvPr id="172714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24016" name="Picture">
</wp:docPr>
                  <a:graphic>
                    <a:graphicData uri="http://schemas.openxmlformats.org/drawingml/2006/picture">
                      <pic:pic>
                        <pic:nvPicPr>
                          <pic:cNvPr id="74662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Plaimpied-givaudins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61046" name="Picture">
</wp:docPr>
                  <a:graphic>
                    <a:graphicData uri="http://schemas.openxmlformats.org/drawingml/2006/picture">
                      <pic:pic>
                        <pic:nvPicPr>
                          <pic:cNvPr id="75706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63651" name="Picture">
</wp:docPr>
                  <a:graphic>
                    <a:graphicData uri="http://schemas.openxmlformats.org/drawingml/2006/picture">
                      <pic:pic>
                        <pic:nvPicPr>
                          <pic:cNvPr id="154146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53211" name="Picture">
</wp:docPr>
                  <a:graphic>
                    <a:graphicData uri="http://schemas.openxmlformats.org/drawingml/2006/picture">
                      <pic:pic>
                        <pic:nvPicPr>
                          <pic:cNvPr id="193625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Plaimpied-givaudins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50010" name="Picture">
</wp:docPr>
                  <a:graphic>
                    <a:graphicData uri="http://schemas.openxmlformats.org/drawingml/2006/picture">
                      <pic:pic>
                        <pic:nvPicPr>
                          <pic:cNvPr id="14017500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05533" name="Picture">
</wp:docPr>
                  <a:graphic>
                    <a:graphicData uri="http://schemas.openxmlformats.org/drawingml/2006/picture">
                      <pic:pic>
                        <pic:nvPicPr>
                          <pic:cNvPr id="1841405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270216" name="Picture">
</wp:docPr>
                  <a:graphic>
                    <a:graphicData uri="http://schemas.openxmlformats.org/drawingml/2006/picture">
                      <pic:pic>
                        <pic:nvPicPr>
                          <pic:cNvPr id="11292702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46590" name="Picture">
</wp:docPr>
                        <a:graphic>
                          <a:graphicData uri="http://schemas.openxmlformats.org/drawingml/2006/picture">
                            <pic:pic>
                              <pic:nvPicPr>
                                <pic:cNvPr id="383746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22756" name="Picture">
</wp:docPr>
                  <a:graphic>
                    <a:graphicData uri="http://schemas.openxmlformats.org/drawingml/2006/picture">
                      <pic:pic>
                        <pic:nvPicPr>
                          <pic:cNvPr id="170422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76469" name="Picture">
</wp:docPr>
                  <a:graphic>
                    <a:graphicData uri="http://schemas.openxmlformats.org/drawingml/2006/picture">
                      <pic:pic>
                        <pic:nvPicPr>
                          <pic:cNvPr id="123617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34220" name="Picture">
</wp:docPr>
                  <a:graphic>
                    <a:graphicData uri="http://schemas.openxmlformats.org/drawingml/2006/picture">
                      <pic:pic>
                        <pic:nvPicPr>
                          <pic:cNvPr id="58793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Plaimpied-givaudins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73412" name="Picture">
</wp:docPr>
                  <a:graphic>
                    <a:graphicData uri="http://schemas.openxmlformats.org/drawingml/2006/picture">
                      <pic:pic>
                        <pic:nvPicPr>
                          <pic:cNvPr id="20845734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53464" name="Picture">
</wp:docPr>
                  <a:graphic>
                    <a:graphicData uri="http://schemas.openxmlformats.org/drawingml/2006/picture">
                      <pic:pic>
                        <pic:nvPicPr>
                          <pic:cNvPr id="456053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252858" name="Picture">
</wp:docPr>
                  <a:graphic>
                    <a:graphicData uri="http://schemas.openxmlformats.org/drawingml/2006/picture">
                      <pic:pic>
                        <pic:nvPicPr>
                          <pic:cNvPr id="382252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87053" name="Picture">
</wp:docPr>
                        <a:graphic>
                          <a:graphicData uri="http://schemas.openxmlformats.org/drawingml/2006/picture">
                            <pic:pic>
                              <pic:nvPicPr>
                                <pic:cNvPr id="1896787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48170" name="Picture">
</wp:docPr>
                  <a:graphic>
                    <a:graphicData uri="http://schemas.openxmlformats.org/drawingml/2006/picture">
                      <pic:pic>
                        <pic:nvPicPr>
                          <pic:cNvPr id="82804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35324" name="Picture">
</wp:docPr>
                  <a:graphic>
                    <a:graphicData uri="http://schemas.openxmlformats.org/drawingml/2006/picture">
                      <pic:pic>
                        <pic:nvPicPr>
                          <pic:cNvPr id="72083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51179" name="Picture">
</wp:docPr>
                  <a:graphic>
                    <a:graphicData uri="http://schemas.openxmlformats.org/drawingml/2006/picture">
                      <pic:pic>
                        <pic:nvPicPr>
                          <pic:cNvPr id="78215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Plaimpied-givaudins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93690" name="Picture">
</wp:docPr>
                  <a:graphic>
                    <a:graphicData uri="http://schemas.openxmlformats.org/drawingml/2006/picture">
                      <pic:pic>
                        <pic:nvPicPr>
                          <pic:cNvPr id="1500936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2025" name="Picture">
</wp:docPr>
                  <a:graphic>
                    <a:graphicData uri="http://schemas.openxmlformats.org/drawingml/2006/picture">
                      <pic:pic>
                        <pic:nvPicPr>
                          <pic:cNvPr id="198332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893228" name="Picture">
</wp:docPr>
                  <a:graphic>
                    <a:graphicData uri="http://schemas.openxmlformats.org/drawingml/2006/picture">
                      <pic:pic>
                        <pic:nvPicPr>
                          <pic:cNvPr id="10988932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98591" name="Picture">
</wp:docPr>
                  <a:graphic>
                    <a:graphicData uri="http://schemas.openxmlformats.org/drawingml/2006/picture">
                      <pic:pic>
                        <pic:nvPicPr>
                          <pic:cNvPr id="127989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79190" name="Picture">
</wp:docPr>
                  <a:graphic>
                    <a:graphicData uri="http://schemas.openxmlformats.org/drawingml/2006/picture">
                      <pic:pic>
                        <pic:nvPicPr>
                          <pic:cNvPr id="23607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91276" name="Picture">
</wp:docPr>
                  <a:graphic>
                    <a:graphicData uri="http://schemas.openxmlformats.org/drawingml/2006/picture">
                      <pic:pic>
                        <pic:nvPicPr>
                          <pic:cNvPr id="48229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"https://fiches-risques.brgm.fr/fr/georisques/mvt-synthetique/61800023" \t "_self" </w:instrText>
            </w:r>
            <w:r>
              <w:fldChar w:fldCharType="separate"/>
            </w:r>
            <w:r>
              <w:rPr>
                <w:rFonts w:ascii="Marianne" w:hAnsi="Marianne" w:eastAsia="Marianne" w:cs="Marianne"/>
                <w:sz w:val="14"/>
              </w:rPr>
              <w:t xml:space="preserve">61800023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Four à Chaux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48464" name="Picture">
</wp:docPr>
                  <a:graphic>
                    <a:graphicData uri="http://schemas.openxmlformats.org/drawingml/2006/picture">
                      <pic:pic>
                        <pic:nvPicPr>
                          <pic:cNvPr id="59284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13691" name="Picture">
</wp:docPr>
                  <a:graphic>
                    <a:graphicData uri="http://schemas.openxmlformats.org/drawingml/2006/picture">
                      <pic:pic>
                        <pic:nvPicPr>
                          <pic:cNvPr id="186221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2616" name="Picture">
</wp:docPr>
                  <a:graphic>
                    <a:graphicData uri="http://schemas.openxmlformats.org/drawingml/2006/picture">
                      <pic:pic>
                        <pic:nvPicPr>
                          <pic:cNvPr id="4541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"https://fiches-risques.brgm.fr/georisques/cavite/CENAA0013787" \t "_self" </w:instrText>
            </w:r>
            <w:r>
              <w:fldChar w:fldCharType="separate"/>
            </w:r>
            <w:r>
              <w:rPr>
                <w:rFonts w:ascii="Marianne" w:hAnsi="Marianne" w:eastAsia="Marianne" w:cs="Marianne"/>
                <w:sz w:val="14"/>
              </w:rPr>
              <w:t xml:space="preserve">CENAA0013787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PLAIMPIED-GIVAUDINS,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83799" name="Picture">
</wp:docPr>
                  <a:graphic>
                    <a:graphicData uri="http://schemas.openxmlformats.org/drawingml/2006/picture">
                      <pic:pic>
                        <pic:nvPicPr>
                          <pic:cNvPr id="40258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94908" name="Picture">
</wp:docPr>
                  <a:graphic>
                    <a:graphicData uri="http://schemas.openxmlformats.org/drawingml/2006/picture">
                      <pic:pic>
                        <pic:nvPicPr>
                          <pic:cNvPr id="25339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Plaimpied-Givaudins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15843" name="Picture">
</wp:docPr>
                  <a:graphic>
                    <a:graphicData uri="http://schemas.openxmlformats.org/drawingml/2006/picture">
                      <pic:pic>
                        <pic:nvPicPr>
                          <pic:cNvPr id="213001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"https://fiches-risques.brgm.fr/georisques/casias/SSP3818687" \t "_blank" </w:instrText>
            </w:r>
            <w:r>
              <w:fldChar w:fldCharType="separate"/>
            </w:r>
            <w:r>
              <w:rPr>
                <w:rFonts w:ascii="Marianne" w:hAnsi="Marianne" w:eastAsia="Marianne" w:cs="Marianne"/>
                <w:sz w:val="14"/>
              </w:rPr>
              <w:t xml:space="preserve">SSP3818687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 enrobage /Intersection RN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