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19502" name="Picture">
</wp:docPr>
                  <a:graphic>
                    <a:graphicData uri="http://schemas.openxmlformats.org/drawingml/2006/picture">
                      <pic:pic>
                        <pic:nvPicPr>
                          <pic:cNvPr id="181419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47275425" name="Picture">
</wp:docPr>
                  <a:graphic>
                    <a:graphicData uri="http://schemas.openxmlformats.org/drawingml/2006/picture">
                      <pic:pic>
                        <pic:nvPicPr>
                          <pic:cNvPr id="9472754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1905921" name="Picture">
</wp:docPr>
                        <a:graphic>
                          <a:graphicData uri="http://schemas.openxmlformats.org/drawingml/2006/picture">
                            <pic:pic>
                              <pic:nvPicPr>
                                <pic:cNvPr id="29190592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78550 Maulette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7619020" name="Picture">
</wp:docPr>
                  <a:graphic>
                    <a:graphicData uri="http://schemas.openxmlformats.org/drawingml/2006/picture">
                      <pic:pic>
                        <pic:nvPicPr>
                          <pic:cNvPr id="90761902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2078082" name="Picture">
</wp:docPr>
                  <a:graphic>
                    <a:graphicData uri="http://schemas.openxmlformats.org/drawingml/2006/picture">
                      <pic:pic>
                        <pic:nvPicPr>
                          <pic:cNvPr id="10020780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462111" name="Picture">
</wp:docPr>
                  <a:graphic>
                    <a:graphicData uri="http://schemas.openxmlformats.org/drawingml/2006/picture">
                      <pic:pic>
                        <pic:nvPicPr>
                          <pic:cNvPr id="159346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586018" name="Picture">
</wp:docPr>
                  <a:graphic>
                    <a:graphicData uri="http://schemas.openxmlformats.org/drawingml/2006/picture">
                      <pic:pic>
                        <pic:nvPicPr>
                          <pic:cNvPr id="227586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Maulette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183505" name="Picture">
</wp:docPr>
                  <a:graphic>
                    <a:graphicData uri="http://schemas.openxmlformats.org/drawingml/2006/picture">
                      <pic:pic>
                        <pic:nvPicPr>
                          <pic:cNvPr id="616183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4052939" name="Picture">
</wp:docPr>
                        <a:graphic>
                          <a:graphicData uri="http://schemas.openxmlformats.org/drawingml/2006/picture">
                            <pic:pic>
                              <pic:nvPicPr>
                                <pic:cNvPr id="11940529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959493" name="Picture">
</wp:docPr>
                        <a:graphic>
                          <a:graphicData uri="http://schemas.openxmlformats.org/drawingml/2006/picture">
                            <pic:pic>
                              <pic:nvPicPr>
                                <pic:cNvPr id="1966959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9463816" name="Picture">
</wp:docPr>
                        <a:graphic>
                          <a:graphicData uri="http://schemas.openxmlformats.org/drawingml/2006/picture">
                            <pic:pic>
                              <pic:nvPicPr>
                                <pic:cNvPr id="5494638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44511512" name="Picture">
</wp:docPr>
                        <a:graphic>
                          <a:graphicData uri="http://schemas.openxmlformats.org/drawingml/2006/picture">
                            <pic:pic>
                              <pic:nvPicPr>
                                <pic:cNvPr id="64451151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023730" name="Picture">
</wp:docPr>
                        <a:graphic>
                          <a:graphicData uri="http://schemas.openxmlformats.org/drawingml/2006/picture">
                            <pic:pic>
                              <pic:nvPicPr>
                                <pic:cNvPr id="5350237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894561" name="Picture">
</wp:docPr>
                        <a:graphic>
                          <a:graphicData uri="http://schemas.openxmlformats.org/drawingml/2006/picture">
                            <pic:pic>
                              <pic:nvPicPr>
                                <pic:cNvPr id="2818945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7276212" name="Picture">
</wp:docPr>
                        <a:graphic>
                          <a:graphicData uri="http://schemas.openxmlformats.org/drawingml/2006/picture">
                            <pic:pic>
                              <pic:nvPicPr>
                                <pic:cNvPr id="21172762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204961" name="Picture">
</wp:docPr>
                        <a:graphic>
                          <a:graphicData uri="http://schemas.openxmlformats.org/drawingml/2006/picture">
                            <pic:pic>
                              <pic:nvPicPr>
                                <pic:cNvPr id="4212049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2110772" name="Picture">
</wp:docPr>
                        <a:graphic>
                          <a:graphicData uri="http://schemas.openxmlformats.org/drawingml/2006/picture">
                            <pic:pic>
                              <pic:nvPicPr>
                                <pic:cNvPr id="159211077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1913305" name="Picture">
</wp:docPr>
                        <a:graphic>
                          <a:graphicData uri="http://schemas.openxmlformats.org/drawingml/2006/picture">
                            <pic:pic>
                              <pic:nvPicPr>
                                <pic:cNvPr id="6219133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39490" name="Picture">
</wp:docPr>
                        <a:graphic>
                          <a:graphicData uri="http://schemas.openxmlformats.org/drawingml/2006/picture">
                            <pic:pic>
                              <pic:nvPicPr>
                                <pic:cNvPr id="341394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1108476" name="Picture">
</wp:docPr>
                        <a:graphic>
                          <a:graphicData uri="http://schemas.openxmlformats.org/drawingml/2006/picture">
                            <pic:pic>
                              <pic:nvPicPr>
                                <pic:cNvPr id="172110847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1416957" name="Picture">
</wp:docPr>
                        <a:graphic>
                          <a:graphicData uri="http://schemas.openxmlformats.org/drawingml/2006/picture">
                            <pic:pic>
                              <pic:nvPicPr>
                                <pic:cNvPr id="20314169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964292" name="Picture">
</wp:docPr>
                        <a:graphic>
                          <a:graphicData uri="http://schemas.openxmlformats.org/drawingml/2006/picture">
                            <pic:pic>
                              <pic:nvPicPr>
                                <pic:cNvPr id="4929642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586771" name="Picture">
</wp:docPr>
                        <a:graphic>
                          <a:graphicData uri="http://schemas.openxmlformats.org/drawingml/2006/picture">
                            <pic:pic>
                              <pic:nvPicPr>
                                <pic:cNvPr id="88058677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457116" name="Picture">
</wp:docPr>
                        <a:graphic>
                          <a:graphicData uri="http://schemas.openxmlformats.org/drawingml/2006/picture">
                            <pic:pic>
                              <pic:nvPicPr>
                                <pic:cNvPr id="136545711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0290485" name="Picture">
</wp:docPr>
                        <a:graphic>
                          <a:graphicData uri="http://schemas.openxmlformats.org/drawingml/2006/picture">
                            <pic:pic>
                              <pic:nvPicPr>
                                <pic:cNvPr id="19102904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286733" name="Picture">
</wp:docPr>
                        <a:graphic>
                          <a:graphicData uri="http://schemas.openxmlformats.org/drawingml/2006/picture">
                            <pic:pic>
                              <pic:nvPicPr>
                                <pic:cNvPr id="21232867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1698264" name="Picture">
</wp:docPr>
                        <a:graphic>
                          <a:graphicData uri="http://schemas.openxmlformats.org/drawingml/2006/picture">
                            <pic:pic>
                              <pic:nvPicPr>
                                <pic:cNvPr id="166169826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045426" name="Picture">
</wp:docPr>
                        <a:graphic>
                          <a:graphicData uri="http://schemas.openxmlformats.org/drawingml/2006/picture">
                            <pic:pic>
                              <pic:nvPicPr>
                                <pic:cNvPr id="8000454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690655" name="Picture">
</wp:docPr>
                        <a:graphic>
                          <a:graphicData uri="http://schemas.openxmlformats.org/drawingml/2006/picture">
                            <pic:pic>
                              <pic:nvPicPr>
                                <pic:cNvPr id="13856906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7982764" name="Picture">
</wp:docPr>
                  <a:graphic>
                    <a:graphicData uri="http://schemas.openxmlformats.org/drawingml/2006/picture">
                      <pic:pic>
                        <pic:nvPicPr>
                          <pic:cNvPr id="1307982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1524759" name="Picture">
</wp:docPr>
                  <a:graphic>
                    <a:graphicData uri="http://schemas.openxmlformats.org/drawingml/2006/picture">
                      <pic:pic>
                        <pic:nvPicPr>
                          <pic:cNvPr id="1971524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Maulette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074730" name="Picture">
</wp:docPr>
                  <a:graphic>
                    <a:graphicData uri="http://schemas.openxmlformats.org/drawingml/2006/picture">
                      <pic:pic>
                        <pic:nvPicPr>
                          <pic:cNvPr id="1729074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Maulette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5587993" name="Picture">
</wp:docPr>
                  <a:graphic>
                    <a:graphicData uri="http://schemas.openxmlformats.org/drawingml/2006/picture">
                      <pic:pic>
                        <pic:nvPicPr>
                          <pic:cNvPr id="585587993"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587142" name="Picture">
</wp:docPr>
                  <a:graphic>
                    <a:graphicData uri="http://schemas.openxmlformats.org/drawingml/2006/picture">
                      <pic:pic>
                        <pic:nvPicPr>
                          <pic:cNvPr id="19635871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0739170" name="Picture">
</wp:docPr>
                  <a:graphic>
                    <a:graphicData uri="http://schemas.openxmlformats.org/drawingml/2006/picture">
                      <pic:pic>
                        <pic:nvPicPr>
                          <pic:cNvPr id="129073917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0953264" name="Picture">
</wp:docPr>
                        <a:graphic>
                          <a:graphicData uri="http://schemas.openxmlformats.org/drawingml/2006/picture">
                            <pic:pic>
                              <pic:nvPicPr>
                                <pic:cNvPr id="21009532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175773" name="Picture">
</wp:docPr>
                  <a:graphic>
                    <a:graphicData uri="http://schemas.openxmlformats.org/drawingml/2006/picture">
                      <pic:pic>
                        <pic:nvPicPr>
                          <pic:cNvPr id="475175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31123" name="Picture">
</wp:docPr>
                  <a:graphic>
                    <a:graphicData uri="http://schemas.openxmlformats.org/drawingml/2006/picture">
                      <pic:pic>
                        <pic:nvPicPr>
                          <pic:cNvPr id="120831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Maulette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3648316" name="Picture">
</wp:docPr>
                  <a:graphic>
                    <a:graphicData uri="http://schemas.openxmlformats.org/drawingml/2006/picture">
                      <pic:pic>
                        <pic:nvPicPr>
                          <pic:cNvPr id="2103648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Maulette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25/07/2000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0136391" name="Picture">
</wp:docPr>
                  <a:graphic>
                    <a:graphicData uri="http://schemas.openxmlformats.org/drawingml/2006/picture">
                      <pic:pic>
                        <pic:nvPicPr>
                          <pic:cNvPr id="930136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985758" name="Picture">
</wp:docPr>
                  <a:graphic>
                    <a:graphicData uri="http://schemas.openxmlformats.org/drawingml/2006/picture">
                      <pic:pic>
                        <pic:nvPicPr>
                          <pic:cNvPr id="758985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Maulette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636997" name="Picture">
</wp:docPr>
                  <a:graphic>
                    <a:graphicData uri="http://schemas.openxmlformats.org/drawingml/2006/picture">
                      <pic:pic>
                        <pic:nvPicPr>
                          <pic:cNvPr id="1228636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9626390" name="Picture">
</wp:docPr>
                  <a:graphic>
                    <a:graphicData uri="http://schemas.openxmlformats.org/drawingml/2006/picture">
                      <pic:pic>
                        <pic:nvPicPr>
                          <pic:cNvPr id="67962639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014149" name="Picture">
</wp:docPr>
                  <a:graphic>
                    <a:graphicData uri="http://schemas.openxmlformats.org/drawingml/2006/picture">
                      <pic:pic>
                        <pic:nvPicPr>
                          <pic:cNvPr id="1269014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01821179" name="Picture">
</wp:docPr>
                  <a:graphic>
                    <a:graphicData uri="http://schemas.openxmlformats.org/drawingml/2006/picture">
                      <pic:pic>
                        <pic:nvPicPr>
                          <pic:cNvPr id="16018211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856967" name="Picture">
</wp:docPr>
                        <a:graphic>
                          <a:graphicData uri="http://schemas.openxmlformats.org/drawingml/2006/picture">
                            <pic:pic>
                              <pic:nvPicPr>
                                <pic:cNvPr id="14038569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97365" name="Picture">
</wp:docPr>
                  <a:graphic>
                    <a:graphicData uri="http://schemas.openxmlformats.org/drawingml/2006/picture">
                      <pic:pic>
                        <pic:nvPicPr>
                          <pic:cNvPr id="6159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916264" name="Picture">
</wp:docPr>
                  <a:graphic>
                    <a:graphicData uri="http://schemas.openxmlformats.org/drawingml/2006/picture">
                      <pic:pic>
                        <pic:nvPicPr>
                          <pic:cNvPr id="789916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Maulette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953821" name="Picture">
</wp:docPr>
                  <a:graphic>
                    <a:graphicData uri="http://schemas.openxmlformats.org/drawingml/2006/picture">
                      <pic:pic>
                        <pic:nvPicPr>
                          <pic:cNvPr id="364953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989581" name="Picture">
</wp:docPr>
                  <a:graphic>
                    <a:graphicData uri="http://schemas.openxmlformats.org/drawingml/2006/picture">
                      <pic:pic>
                        <pic:nvPicPr>
                          <pic:cNvPr id="14909895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247031" name="Picture">
</wp:docPr>
                  <a:graphic>
                    <a:graphicData uri="http://schemas.openxmlformats.org/drawingml/2006/picture">
                      <pic:pic>
                        <pic:nvPicPr>
                          <pic:cNvPr id="10222470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8903783" name="Picture">
</wp:docPr>
                  <a:graphic>
                    <a:graphicData uri="http://schemas.openxmlformats.org/drawingml/2006/picture">
                      <pic:pic>
                        <pic:nvPicPr>
                          <pic:cNvPr id="21289037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375905" name="Picture">
</wp:docPr>
                        <a:graphic>
                          <a:graphicData uri="http://schemas.openxmlformats.org/drawingml/2006/picture">
                            <pic:pic>
                              <pic:nvPicPr>
                                <pic:cNvPr id="12683759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974259" name="Picture">
</wp:docPr>
                  <a:graphic>
                    <a:graphicData uri="http://schemas.openxmlformats.org/drawingml/2006/picture">
                      <pic:pic>
                        <pic:nvPicPr>
                          <pic:cNvPr id="382974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691746" name="Picture">
</wp:docPr>
                  <a:graphic>
                    <a:graphicData uri="http://schemas.openxmlformats.org/drawingml/2006/picture">
                      <pic:pic>
                        <pic:nvPicPr>
                          <pic:cNvPr id="1775691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Maulette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675847" name="Picture">
</wp:docPr>
                  <a:graphic>
                    <a:graphicData uri="http://schemas.openxmlformats.org/drawingml/2006/picture">
                      <pic:pic>
                        <pic:nvPicPr>
                          <pic:cNvPr id="2023675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525387" name="Picture">
</wp:docPr>
                  <a:graphic>
                    <a:graphicData uri="http://schemas.openxmlformats.org/drawingml/2006/picture">
                      <pic:pic>
                        <pic:nvPicPr>
                          <pic:cNvPr id="51452538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530296" name="Picture">
</wp:docPr>
                  <a:graphic>
                    <a:graphicData uri="http://schemas.openxmlformats.org/drawingml/2006/picture">
                      <pic:pic>
                        <pic:nvPicPr>
                          <pic:cNvPr id="15635302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7985263" name="Picture">
</wp:docPr>
                  <a:graphic>
                    <a:graphicData uri="http://schemas.openxmlformats.org/drawingml/2006/picture">
                      <pic:pic>
                        <pic:nvPicPr>
                          <pic:cNvPr id="3479852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46200" name="Picture">
</wp:docPr>
                        <a:graphic>
                          <a:graphicData uri="http://schemas.openxmlformats.org/drawingml/2006/picture">
                            <pic:pic>
                              <pic:nvPicPr>
                                <pic:cNvPr id="192394620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907983" name="Picture">
</wp:docPr>
                  <a:graphic>
                    <a:graphicData uri="http://schemas.openxmlformats.org/drawingml/2006/picture">
                      <pic:pic>
                        <pic:nvPicPr>
                          <pic:cNvPr id="146907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650400" name="Picture">
</wp:docPr>
                  <a:graphic>
                    <a:graphicData uri="http://schemas.openxmlformats.org/drawingml/2006/picture">
                      <pic:pic>
                        <pic:nvPicPr>
                          <pic:cNvPr id="763650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Maulette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04095" name="Picture">
</wp:docPr>
                  <a:graphic>
                    <a:graphicData uri="http://schemas.openxmlformats.org/drawingml/2006/picture">
                      <pic:pic>
                        <pic:nvPicPr>
                          <pic:cNvPr id="1175104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769765" name="Picture">
</wp:docPr>
                  <a:graphic>
                    <a:graphicData uri="http://schemas.openxmlformats.org/drawingml/2006/picture">
                      <pic:pic>
                        <pic:nvPicPr>
                          <pic:cNvPr id="113976976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2241451" name="Picture">
</wp:docPr>
                  <a:graphic>
                    <a:graphicData uri="http://schemas.openxmlformats.org/drawingml/2006/picture">
                      <pic:pic>
                        <pic:nvPicPr>
                          <pic:cNvPr id="206224145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052901" name="Picture">
</wp:docPr>
                  <a:graphic>
                    <a:graphicData uri="http://schemas.openxmlformats.org/drawingml/2006/picture">
                      <pic:pic>
                        <pic:nvPicPr>
                          <pic:cNvPr id="16660529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6156904" name="Picture">
</wp:docPr>
                        <a:graphic>
                          <a:graphicData uri="http://schemas.openxmlformats.org/drawingml/2006/picture">
                            <pic:pic>
                              <pic:nvPicPr>
                                <pic:cNvPr id="19561569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5882757" name="Picture">
</wp:docPr>
                  <a:graphic>
                    <a:graphicData uri="http://schemas.openxmlformats.org/drawingml/2006/picture">
                      <pic:pic>
                        <pic:nvPicPr>
                          <pic:cNvPr id="202588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419075" name="Picture">
</wp:docPr>
                  <a:graphic>
                    <a:graphicData uri="http://schemas.openxmlformats.org/drawingml/2006/picture">
                      <pic:pic>
                        <pic:nvPicPr>
                          <pic:cNvPr id="542419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Maulette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8343834" name="Picture">
</wp:docPr>
                  <a:graphic>
                    <a:graphicData uri="http://schemas.openxmlformats.org/drawingml/2006/picture">
                      <pic:pic>
                        <pic:nvPicPr>
                          <pic:cNvPr id="74834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871258" name="Picture">
</wp:docPr>
                  <a:graphic>
                    <a:graphicData uri="http://schemas.openxmlformats.org/drawingml/2006/picture">
                      <pic:pic>
                        <pic:nvPicPr>
                          <pic:cNvPr id="178087125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530188" name="Picture">
</wp:docPr>
                  <a:graphic>
                    <a:graphicData uri="http://schemas.openxmlformats.org/drawingml/2006/picture">
                      <pic:pic>
                        <pic:nvPicPr>
                          <pic:cNvPr id="15385301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8704385" name="Picture">
</wp:docPr>
                  <a:graphic>
                    <a:graphicData uri="http://schemas.openxmlformats.org/drawingml/2006/picture">
                      <pic:pic>
                        <pic:nvPicPr>
                          <pic:cNvPr id="174870438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781873" name="Picture">
</wp:docPr>
                  <a:graphic>
                    <a:graphicData uri="http://schemas.openxmlformats.org/drawingml/2006/picture">
                      <pic:pic>
                        <pic:nvPicPr>
                          <pic:cNvPr id="329781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1533587" name="Picture">
</wp:docPr>
                  <a:graphic>
                    <a:graphicData uri="http://schemas.openxmlformats.org/drawingml/2006/picture">
                      <pic:pic>
                        <pic:nvPicPr>
                          <pic:cNvPr id="971533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Maulette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5344341" name="Picture">
</wp:docPr>
                  <a:graphic>
                    <a:graphicData uri="http://schemas.openxmlformats.org/drawingml/2006/picture">
                      <pic:pic>
                        <pic:nvPicPr>
                          <pic:cNvPr id="2095344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Maulette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3036356" name="Picture">
</wp:docPr>
                  <a:graphic>
                    <a:graphicData uri="http://schemas.openxmlformats.org/drawingml/2006/picture">
                      <pic:pic>
                        <pic:nvPicPr>
                          <pic:cNvPr id="72303635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712601" name="Picture">
</wp:docPr>
                  <a:graphic>
                    <a:graphicData uri="http://schemas.openxmlformats.org/drawingml/2006/picture">
                      <pic:pic>
                        <pic:nvPicPr>
                          <pic:cNvPr id="41871260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1242442" name="Picture">
</wp:docPr>
                  <a:graphic>
                    <a:graphicData uri="http://schemas.openxmlformats.org/drawingml/2006/picture">
                      <pic:pic>
                        <pic:nvPicPr>
                          <pic:cNvPr id="20912424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0843855" name="Picture">
</wp:docPr>
                  <a:graphic>
                    <a:graphicData uri="http://schemas.openxmlformats.org/drawingml/2006/picture">
                      <pic:pic>
                        <pic:nvPicPr>
                          <pic:cNvPr id="122084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349900" name="Picture">
</wp:docPr>
                  <a:graphic>
                    <a:graphicData uri="http://schemas.openxmlformats.org/drawingml/2006/picture">
                      <pic:pic>
                        <pic:nvPicPr>
                          <pic:cNvPr id="1497349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78550 Maulette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0704488" name="Picture">
</wp:docPr>
                  <a:graphic>
                    <a:graphicData uri="http://schemas.openxmlformats.org/drawingml/2006/picture">
                      <pic:pic>
                        <pic:nvPicPr>
                          <pic:cNvPr id="760704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"https://fiches-risques.brgm.fr/georisques/casias/SSP3880794" \t "_blank" </w:instrText>
            </w:r>
            <w:r>
              <w:fldChar w:fldCharType="separate"/>
            </w:r>
            <w:r>
              <w:rPr>
                <w:rFonts w:ascii="Marianne" w:hAnsi="Marianne" w:eastAsia="Marianne" w:cs="Marianne"/>
                <w:sz w:val="14"/>
              </w:rPr>
              <w:t xml:space="preserve">SSP3880794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"https://fiches-risques.brgm.fr/georisques/casias/SSP3879476" \t "_blank" </w:instrText>
            </w:r>
            <w:r>
              <w:fldChar w:fldCharType="separate"/>
            </w:r>
            <w:r>
              <w:rPr>
                <w:rFonts w:ascii="Marianne" w:hAnsi="Marianne" w:eastAsia="Marianne" w:cs="Marianne"/>
                <w:sz w:val="14"/>
              </w:rPr>
              <w:t xml:space="preserve">SSP3879476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"https://fiches-risques.brgm.fr/georisques/casias/SSP3879475" \t "_blank" </w:instrText>
            </w:r>
            <w:r>
              <w:fldChar w:fldCharType="separate"/>
            </w:r>
            <w:r>
              <w:rPr>
                <w:rFonts w:ascii="Marianne" w:hAnsi="Marianne" w:eastAsia="Marianne" w:cs="Marianne"/>
                <w:sz w:val="14"/>
              </w:rPr>
              <w:t xml:space="preserve">SSP3879475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"https://fiches-risques.brgm.fr/georisques/casias/SSP3879474" \t "_blank" </w:instrText>
            </w:r>
            <w:r>
              <w:fldChar w:fldCharType="separate"/>
            </w:r>
            <w:r>
              <w:rPr>
                <w:rFonts w:ascii="Marianne" w:hAnsi="Marianne" w:eastAsia="Marianne" w:cs="Marianne"/>
                <w:sz w:val="14"/>
              </w:rPr>
              <w:t xml:space="preserve">SSP3879474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"https://fiches-risques.brgm.fr/georisques/casias/SSP3879473" \t "_blank" </w:instrText>
            </w:r>
            <w:r>
              <w:fldChar w:fldCharType="separate"/>
            </w:r>
            <w:r>
              <w:rPr>
                <w:rFonts w:ascii="Marianne" w:hAnsi="Marianne" w:eastAsia="Marianne" w:cs="Marianne"/>
                <w:sz w:val="14"/>
              </w:rPr>
              <w:t xml:space="preserve">SSP3879473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Aire de Houdan Nord - Escapade de la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"https://fiches-risques.brgm.fr/georisques/casias/SSP3879472" \t "_blank" </w:instrText>
            </w:r>
            <w:r>
              <w:fldChar w:fldCharType="separate"/>
            </w:r>
            <w:r>
              <w:rPr>
                <w:rFonts w:ascii="Marianne" w:hAnsi="Marianne" w:eastAsia="Marianne" w:cs="Marianne"/>
                <w:sz w:val="14"/>
              </w:rPr>
              <w:t xml:space="preserve">SSP3879472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Relais de Maulette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"https://fiches-risques.brgm.fr/georisques/casias/SSP3879471" \t "_blank" </w:instrText>
            </w:r>
            <w:r>
              <w:fldChar w:fldCharType="separate"/>
            </w:r>
            <w:r>
              <w:rPr>
                <w:rFonts w:ascii="Marianne" w:hAnsi="Marianne" w:eastAsia="Marianne" w:cs="Marianne"/>
                <w:sz w:val="14"/>
              </w:rPr>
              <w:t xml:space="preserve">SSP3879471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"https://fiches-risques.brgm.fr/georisques/casias/SSP3879470" \t "_blank" </w:instrText>
            </w:r>
            <w:r>
              <w:fldChar w:fldCharType="separate"/>
            </w:r>
            <w:r>
              <w:rPr>
                <w:rFonts w:ascii="Marianne" w:hAnsi="Marianne" w:eastAsia="Marianne" w:cs="Marianne"/>
                <w:sz w:val="14"/>
              </w:rPr>
              <w:t xml:space="preserve">SSP3879470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Gare de HOUDAN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"https://fiches-risques.brgm.fr/georisques/casias/SSP3879469" \t "_blank" </w:instrText>
            </w:r>
            <w:r>
              <w:fldChar w:fldCharType="separate"/>
            </w:r>
            <w:r>
              <w:rPr>
                <w:rFonts w:ascii="Marianne" w:hAnsi="Marianne" w:eastAsia="Marianne" w:cs="Marianne"/>
                <w:sz w:val="14"/>
              </w:rPr>
              <w:t xml:space="preserve">SSP3879469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"https://fiches-risques.brgm.fr/georisques/casias/SSP3879468" \t "_blank" </w:instrText>
            </w:r>
            <w:r>
              <w:fldChar w:fldCharType="separate"/>
            </w:r>
            <w:r>
              <w:rPr>
                <w:rFonts w:ascii="Marianne" w:hAnsi="Marianne" w:eastAsia="Marianne" w:cs="Marianne"/>
                <w:sz w:val="14"/>
              </w:rPr>
              <w:t xml:space="preserve">SSP3879468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"https://fiches-risques.brgm.fr/georisques/casias/SSP3879467" \t "_blank" </w:instrText>
            </w:r>
            <w:r>
              <w:fldChar w:fldCharType="separate"/>
            </w:r>
            <w:r>
              <w:rPr>
                <w:rFonts w:ascii="Marianne" w:hAnsi="Marianne" w:eastAsia="Marianne" w:cs="Marianne"/>
                <w:sz w:val="14"/>
              </w:rPr>
              <w:t xml:space="preserve">SSP3879467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Relais de la Vesgre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"https://fiches-risques.brgm.fr/georisques/casias/SSP3879466" \t "_blank" </w:instrText>
            </w:r>
            <w:r>
              <w:fldChar w:fldCharType="separate"/>
            </w:r>
            <w:r>
              <w:rPr>
                <w:rFonts w:ascii="Marianne" w:hAnsi="Marianne" w:eastAsia="Marianne" w:cs="Marianne"/>
                <w:sz w:val="14"/>
              </w:rPr>
              <w:t xml:space="preserve">SSP3879466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"https://fiches-risques.brgm.fr/georisques/casias/SSP3879465" \t "_blank" </w:instrText>
            </w:r>
            <w:r>
              <w:fldChar w:fldCharType="separate"/>
            </w:r>
            <w:r>
              <w:rPr>
                <w:rFonts w:ascii="Marianne" w:hAnsi="Marianne" w:eastAsia="Marianne" w:cs="Marianne"/>
                <w:sz w:val="14"/>
              </w:rPr>
              <w:t xml:space="preserve">SSP3879465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"https://fiches-risques.brgm.fr/georisques/casias/SSP3879464" \t "_blank" </w:instrText>
            </w:r>
            <w:r>
              <w:fldChar w:fldCharType="separate"/>
            </w:r>
            <w:r>
              <w:rPr>
                <w:rFonts w:ascii="Marianne" w:hAnsi="Marianne" w:eastAsia="Marianne" w:cs="Marianne"/>
                <w:sz w:val="14"/>
              </w:rPr>
              <w:t xml:space="preserve">SSP3879464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"https://fiches-risques.brgm.fr/georisques/casias/SSP623373" \t "_blank" </w:instrText>
            </w:r>
            <w:r>
              <w:fldChar w:fldCharType="separate"/>
            </w:r>
            <w:r>
              <w:rPr>
                <w:rFonts w:ascii="Marianne" w:hAnsi="Marianne" w:eastAsia="Marianne" w:cs="Marianne"/>
                <w:sz w:val="14"/>
              </w:rPr>
              <w:t xml:space="preserve">SSP623373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BENOIST Nicolas (MOCSOURIS)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"https://fiches-risques.brgm.fr/georisques/casias/SSP618579" \t "_blank" </w:instrText>
            </w:r>
            <w:r>
              <w:fldChar w:fldCharType="separate"/>
            </w:r>
            <w:r>
              <w:rPr>
                <w:rFonts w:ascii="Marianne" w:hAnsi="Marianne" w:eastAsia="Marianne" w:cs="Marianne"/>
                <w:sz w:val="14"/>
              </w:rPr>
              <w:t xml:space="preserve">SSP618579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AU PRESSING D HELENE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"https://fiches-risques.brgm.fr/georisques/casias/SSP610017" \t "_blank" </w:instrText>
            </w:r>
            <w:r>
              <w:fldChar w:fldCharType="separate"/>
            </w:r>
            <w:r>
              <w:rPr>
                <w:rFonts w:ascii="Marianne" w:hAnsi="Marianne" w:eastAsia="Marianne" w:cs="Marianne"/>
                <w:sz w:val="14"/>
              </w:rPr>
              <w:t xml:space="preserve">SSP610017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SEGUREL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