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415618" name="Picture">
</wp:docPr>
                  <a:graphic>
                    <a:graphicData uri="http://schemas.openxmlformats.org/drawingml/2006/picture">
                      <pic:pic>
                        <pic:nvPicPr>
                          <pic:cNvPr id="173941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209955" name="Picture">
</wp:docPr>
                  <a:graphic>
                    <a:graphicData uri="http://schemas.openxmlformats.org/drawingml/2006/picture">
                      <pic:pic>
                        <pic:nvPicPr>
                          <pic:cNvPr id="191209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4083068" name="Picture">
</wp:docPr>
                        <a:graphic>
                          <a:graphicData uri="http://schemas.openxmlformats.org/drawingml/2006/picture">
                            <pic:pic>
                              <pic:nvPicPr>
                                <pic:cNvPr id="2074083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40550 Léon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7562389" name="Picture">
</wp:docPr>
                  <a:graphic>
                    <a:graphicData uri="http://schemas.openxmlformats.org/drawingml/2006/picture">
                      <pic:pic>
                        <pic:nvPicPr>
                          <pic:cNvPr id="367562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3130447" name="Picture">
</wp:docPr>
                  <a:graphic>
                    <a:graphicData uri="http://schemas.openxmlformats.org/drawingml/2006/picture">
                      <pic:pic>
                        <pic:nvPicPr>
                          <pic:cNvPr id="1343130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534563" name="Picture">
</wp:docPr>
                  <a:graphic>
                    <a:graphicData uri="http://schemas.openxmlformats.org/drawingml/2006/picture">
                      <pic:pic>
                        <pic:nvPicPr>
                          <pic:cNvPr id="180353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576892" name="Picture">
</wp:docPr>
                  <a:graphic>
                    <a:graphicData uri="http://schemas.openxmlformats.org/drawingml/2006/picture">
                      <pic:pic>
                        <pic:nvPicPr>
                          <pic:cNvPr id="174057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0812" name="Picture">
</wp:docPr>
                  <a:graphic>
                    <a:graphicData uri="http://schemas.openxmlformats.org/drawingml/2006/picture">
                      <pic:pic>
                        <pic:nvPicPr>
                          <pic:cNvPr id="17530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929997" name="Picture">
</wp:docPr>
                        <a:graphic>
                          <a:graphicData uri="http://schemas.openxmlformats.org/drawingml/2006/picture">
                            <pic:pic>
                              <pic:nvPicPr>
                                <pic:cNvPr id="2057929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23964" name="Picture">
</wp:docPr>
                        <a:graphic>
                          <a:graphicData uri="http://schemas.openxmlformats.org/drawingml/2006/picture">
                            <pic:pic>
                              <pic:nvPicPr>
                                <pic:cNvPr id="2046823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990283" name="Picture">
</wp:docPr>
                        <a:graphic>
                          <a:graphicData uri="http://schemas.openxmlformats.org/drawingml/2006/picture">
                            <pic:pic>
                              <pic:nvPicPr>
                                <pic:cNvPr id="12379902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769729" name="Picture">
</wp:docPr>
                        <a:graphic>
                          <a:graphicData uri="http://schemas.openxmlformats.org/drawingml/2006/picture">
                            <pic:pic>
                              <pic:nvPicPr>
                                <pic:cNvPr id="295769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60863" name="Picture">
</wp:docPr>
                        <a:graphic>
                          <a:graphicData uri="http://schemas.openxmlformats.org/drawingml/2006/picture">
                            <pic:pic>
                              <pic:nvPicPr>
                                <pic:cNvPr id="345360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018054" name="Picture">
</wp:docPr>
                        <a:graphic>
                          <a:graphicData uri="http://schemas.openxmlformats.org/drawingml/2006/picture">
                            <pic:pic>
                              <pic:nvPicPr>
                                <pic:cNvPr id="4680180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336461" name="Picture">
</wp:docPr>
                        <a:graphic>
                          <a:graphicData uri="http://schemas.openxmlformats.org/drawingml/2006/picture">
                            <pic:pic>
                              <pic:nvPicPr>
                                <pic:cNvPr id="1853336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079109" name="Picture">
</wp:docPr>
                        <a:graphic>
                          <a:graphicData uri="http://schemas.openxmlformats.org/drawingml/2006/picture">
                            <pic:pic>
                              <pic:nvPicPr>
                                <pic:cNvPr id="2141079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133042" name="Picture">
</wp:docPr>
                        <a:graphic>
                          <a:graphicData uri="http://schemas.openxmlformats.org/drawingml/2006/picture">
                            <pic:pic>
                              <pic:nvPicPr>
                                <pic:cNvPr id="6471330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292560" name="Picture">
</wp:docPr>
                        <a:graphic>
                          <a:graphicData uri="http://schemas.openxmlformats.org/drawingml/2006/picture">
                            <pic:pic>
                              <pic:nvPicPr>
                                <pic:cNvPr id="5842925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51796" name="Picture">
</wp:docPr>
                        <a:graphic>
                          <a:graphicData uri="http://schemas.openxmlformats.org/drawingml/2006/picture">
                            <pic:pic>
                              <pic:nvPicPr>
                                <pic:cNvPr id="1812517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414580" name="Picture">
</wp:docPr>
                        <a:graphic>
                          <a:graphicData uri="http://schemas.openxmlformats.org/drawingml/2006/picture">
                            <pic:pic>
                              <pic:nvPicPr>
                                <pic:cNvPr id="12784145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265860" name="Picture">
</wp:docPr>
                        <a:graphic>
                          <a:graphicData uri="http://schemas.openxmlformats.org/drawingml/2006/picture">
                            <pic:pic>
                              <pic:nvPicPr>
                                <pic:cNvPr id="14382658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415781" name="Picture">
</wp:docPr>
                        <a:graphic>
                          <a:graphicData uri="http://schemas.openxmlformats.org/drawingml/2006/picture">
                            <pic:pic>
                              <pic:nvPicPr>
                                <pic:cNvPr id="791415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933492" name="Picture">
</wp:docPr>
                        <a:graphic>
                          <a:graphicData uri="http://schemas.openxmlformats.org/drawingml/2006/picture">
                            <pic:pic>
                              <pic:nvPicPr>
                                <pic:cNvPr id="5009334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487073" name="Picture">
</wp:docPr>
                        <a:graphic>
                          <a:graphicData uri="http://schemas.openxmlformats.org/drawingml/2006/picture">
                            <pic:pic>
                              <pic:nvPicPr>
                                <pic:cNvPr id="14194870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20118" name="Picture">
</wp:docPr>
                        <a:graphic>
                          <a:graphicData uri="http://schemas.openxmlformats.org/drawingml/2006/picture">
                            <pic:pic>
                              <pic:nvPicPr>
                                <pic:cNvPr id="1796920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003088" name="Picture">
</wp:docPr>
                        <a:graphic>
                          <a:graphicData uri="http://schemas.openxmlformats.org/drawingml/2006/picture">
                            <pic:pic>
                              <pic:nvPicPr>
                                <pic:cNvPr id="15760030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576760" name="Picture">
</wp:docPr>
                        <a:graphic>
                          <a:graphicData uri="http://schemas.openxmlformats.org/drawingml/2006/picture">
                            <pic:pic>
                              <pic:nvPicPr>
                                <pic:cNvPr id="7145767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851556" name="Picture">
</wp:docPr>
                        <a:graphic>
                          <a:graphicData uri="http://schemas.openxmlformats.org/drawingml/2006/picture">
                            <pic:pic>
                              <pic:nvPicPr>
                                <pic:cNvPr id="17718515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101903" name="Picture">
</wp:docPr>
                        <a:graphic>
                          <a:graphicData uri="http://schemas.openxmlformats.org/drawingml/2006/picture">
                            <pic:pic>
                              <pic:nvPicPr>
                                <pic:cNvPr id="6141019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974405" name="Picture">
</wp:docPr>
                  <a:graphic>
                    <a:graphicData uri="http://schemas.openxmlformats.org/drawingml/2006/picture">
                      <pic:pic>
                        <pic:nvPicPr>
                          <pic:cNvPr id="176997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62866" name="Picture">
</wp:docPr>
                  <a:graphic>
                    <a:graphicData uri="http://schemas.openxmlformats.org/drawingml/2006/picture">
                      <pic:pic>
                        <pic:nvPicPr>
                          <pic:cNvPr id="104016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574569" name="Picture">
</wp:docPr>
                  <a:graphic>
                    <a:graphicData uri="http://schemas.openxmlformats.org/drawingml/2006/picture">
                      <pic:pic>
                        <pic:nvPicPr>
                          <pic:cNvPr id="133057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840275" name="Picture">
</wp:docPr>
                  <a:graphic>
                    <a:graphicData uri="http://schemas.openxmlformats.org/drawingml/2006/picture">
                      <pic:pic>
                        <pic:nvPicPr>
                          <pic:cNvPr id="10798402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14124" name="Picture">
</wp:docPr>
                  <a:graphic>
                    <a:graphicData uri="http://schemas.openxmlformats.org/drawingml/2006/picture">
                      <pic:pic>
                        <pic:nvPicPr>
                          <pic:cNvPr id="579214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3089058" name="Picture">
</wp:docPr>
                  <a:graphic>
                    <a:graphicData uri="http://schemas.openxmlformats.org/drawingml/2006/picture">
                      <pic:pic>
                        <pic:nvPicPr>
                          <pic:cNvPr id="9930890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717047" name="Picture">
</wp:docPr>
                        <a:graphic>
                          <a:graphicData uri="http://schemas.openxmlformats.org/drawingml/2006/picture">
                            <pic:pic>
                              <pic:nvPicPr>
                                <pic:cNvPr id="257717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681066" name="Picture">
</wp:docPr>
                  <a:graphic>
                    <a:graphicData uri="http://schemas.openxmlformats.org/drawingml/2006/picture">
                      <pic:pic>
                        <pic:nvPicPr>
                          <pic:cNvPr id="81068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186348" name="Picture">
</wp:docPr>
                  <a:graphic>
                    <a:graphicData uri="http://schemas.openxmlformats.org/drawingml/2006/picture">
                      <pic:pic>
                        <pic:nvPicPr>
                          <pic:cNvPr id="194618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753872" name="Picture">
</wp:docPr>
                  <a:graphic>
                    <a:graphicData uri="http://schemas.openxmlformats.org/drawingml/2006/picture">
                      <pic:pic>
                        <pic:nvPicPr>
                          <pic:cNvPr id="41375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774988" name="Picture">
</wp:docPr>
                  <a:graphic>
                    <a:graphicData uri="http://schemas.openxmlformats.org/drawingml/2006/picture">
                      <pic:pic>
                        <pic:nvPicPr>
                          <pic:cNvPr id="3567749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168184" name="Picture">
</wp:docPr>
                  <a:graphic>
                    <a:graphicData uri="http://schemas.openxmlformats.org/drawingml/2006/picture">
                      <pic:pic>
                        <pic:nvPicPr>
                          <pic:cNvPr id="9611681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5956888" name="Picture">
</wp:docPr>
                  <a:graphic>
                    <a:graphicData uri="http://schemas.openxmlformats.org/drawingml/2006/picture">
                      <pic:pic>
                        <pic:nvPicPr>
                          <pic:cNvPr id="3359568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272376" name="Picture">
</wp:docPr>
                        <a:graphic>
                          <a:graphicData uri="http://schemas.openxmlformats.org/drawingml/2006/picture">
                            <pic:pic>
                              <pic:nvPicPr>
                                <pic:cNvPr id="2056272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666339" name="Picture">
</wp:docPr>
                        <a:graphic>
                          <a:graphicData uri="http://schemas.openxmlformats.org/drawingml/2006/picture">
                            <pic:pic>
                              <pic:nvPicPr>
                                <pic:cNvPr id="15936663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31190" name="Picture">
</wp:docPr>
                  <a:graphic>
                    <a:graphicData uri="http://schemas.openxmlformats.org/drawingml/2006/picture">
                      <pic:pic>
                        <pic:nvPicPr>
                          <pic:cNvPr id="95343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698071" name="Picture">
</wp:docPr>
                  <a:graphic>
                    <a:graphicData uri="http://schemas.openxmlformats.org/drawingml/2006/picture">
                      <pic:pic>
                        <pic:nvPicPr>
                          <pic:cNvPr id="25369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74254" name="Picture">
</wp:docPr>
                  <a:graphic>
                    <a:graphicData uri="http://schemas.openxmlformats.org/drawingml/2006/picture">
                      <pic:pic>
                        <pic:nvPicPr>
                          <pic:cNvPr id="181307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047634" name="Picture">
</wp:docPr>
                  <a:graphic>
                    <a:graphicData uri="http://schemas.openxmlformats.org/drawingml/2006/picture">
                      <pic:pic>
                        <pic:nvPicPr>
                          <pic:cNvPr id="11210476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906732" name="Picture">
</wp:docPr>
                  <a:graphic>
                    <a:graphicData uri="http://schemas.openxmlformats.org/drawingml/2006/picture">
                      <pic:pic>
                        <pic:nvPicPr>
                          <pic:cNvPr id="1614906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6002516" name="Picture">
</wp:docPr>
                  <a:graphic>
                    <a:graphicData uri="http://schemas.openxmlformats.org/drawingml/2006/picture">
                      <pic:pic>
                        <pic:nvPicPr>
                          <pic:cNvPr id="15960025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262181" name="Picture">
</wp:docPr>
                        <a:graphic>
                          <a:graphicData uri="http://schemas.openxmlformats.org/drawingml/2006/picture">
                            <pic:pic>
                              <pic:nvPicPr>
                                <pic:cNvPr id="532262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055642" name="Picture">
</wp:docPr>
                  <a:graphic>
                    <a:graphicData uri="http://schemas.openxmlformats.org/drawingml/2006/picture">
                      <pic:pic>
                        <pic:nvPicPr>
                          <pic:cNvPr id="120405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688154" name="Picture">
</wp:docPr>
                  <a:graphic>
                    <a:graphicData uri="http://schemas.openxmlformats.org/drawingml/2006/picture">
                      <pic:pic>
                        <pic:nvPicPr>
                          <pic:cNvPr id="81868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304355" name="Picture">
</wp:docPr>
                  <a:graphic>
                    <a:graphicData uri="http://schemas.openxmlformats.org/drawingml/2006/picture">
                      <pic:pic>
                        <pic:nvPicPr>
                          <pic:cNvPr id="1649304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7128" name="Picture">
</wp:docPr>
                  <a:graphic>
                    <a:graphicData uri="http://schemas.openxmlformats.org/drawingml/2006/picture">
                      <pic:pic>
                        <pic:nvPicPr>
                          <pic:cNvPr id="6064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435409" name="Picture">
</wp:docPr>
                  <a:graphic>
                    <a:graphicData uri="http://schemas.openxmlformats.org/drawingml/2006/picture">
                      <pic:pic>
                        <pic:nvPicPr>
                          <pic:cNvPr id="138443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847065" name="Picture">
</wp:docPr>
                  <a:graphic>
                    <a:graphicData uri="http://schemas.openxmlformats.org/drawingml/2006/picture">
                      <pic:pic>
                        <pic:nvPicPr>
                          <pic:cNvPr id="113684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013713" name="Picture">
</wp:docPr>
                  <a:graphic>
                    <a:graphicData uri="http://schemas.openxmlformats.org/drawingml/2006/picture">
                      <pic:pic>
                        <pic:nvPicPr>
                          <pic:cNvPr id="20120137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74249" name="Picture">
</wp:docPr>
                  <a:graphic>
                    <a:graphicData uri="http://schemas.openxmlformats.org/drawingml/2006/picture">
                      <pic:pic>
                        <pic:nvPicPr>
                          <pic:cNvPr id="913374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883546" name="Picture">
</wp:docPr>
                  <a:graphic>
                    <a:graphicData uri="http://schemas.openxmlformats.org/drawingml/2006/picture">
                      <pic:pic>
                        <pic:nvPicPr>
                          <pic:cNvPr id="4908835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70868" name="Picture">
</wp:docPr>
                        <a:graphic>
                          <a:graphicData uri="http://schemas.openxmlformats.org/drawingml/2006/picture">
                            <pic:pic>
                              <pic:nvPicPr>
                                <pic:cNvPr id="807708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6957" name="Picture">
</wp:docPr>
                  <a:graphic>
                    <a:graphicData uri="http://schemas.openxmlformats.org/drawingml/2006/picture">
                      <pic:pic>
                        <pic:nvPicPr>
                          <pic:cNvPr id="19004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36399" name="Picture">
</wp:docPr>
                  <a:graphic>
                    <a:graphicData uri="http://schemas.openxmlformats.org/drawingml/2006/picture">
                      <pic:pic>
                        <pic:nvPicPr>
                          <pic:cNvPr id="88823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951890" name="Picture">
</wp:docPr>
                  <a:graphic>
                    <a:graphicData uri="http://schemas.openxmlformats.org/drawingml/2006/picture">
                      <pic:pic>
                        <pic:nvPicPr>
                          <pic:cNvPr id="23395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832618" name="Picture">
</wp:docPr>
                  <a:graphic>
                    <a:graphicData uri="http://schemas.openxmlformats.org/drawingml/2006/picture">
                      <pic:pic>
                        <pic:nvPicPr>
                          <pic:cNvPr id="140383261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48753" name="Picture">
</wp:docPr>
                  <a:graphic>
                    <a:graphicData uri="http://schemas.openxmlformats.org/drawingml/2006/picture">
                      <pic:pic>
                        <pic:nvPicPr>
                          <pic:cNvPr id="396487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676059" name="Picture">
</wp:docPr>
                  <a:graphic>
                    <a:graphicData uri="http://schemas.openxmlformats.org/drawingml/2006/picture">
                      <pic:pic>
                        <pic:nvPicPr>
                          <pic:cNvPr id="16767605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139342" name="Picture">
</wp:docPr>
                        <a:graphic>
                          <a:graphicData uri="http://schemas.openxmlformats.org/drawingml/2006/picture">
                            <pic:pic>
                              <pic:nvPicPr>
                                <pic:cNvPr id="19451393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783449" name="Picture">
</wp:docPr>
                        <a:graphic>
                          <a:graphicData uri="http://schemas.openxmlformats.org/drawingml/2006/picture">
                            <pic:pic>
                              <pic:nvPicPr>
                                <pic:cNvPr id="172878344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54398" name="Picture">
</wp:docPr>
                  <a:graphic>
                    <a:graphicData uri="http://schemas.openxmlformats.org/drawingml/2006/picture">
                      <pic:pic>
                        <pic:nvPicPr>
                          <pic:cNvPr id="39105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13112" name="Picture">
</wp:docPr>
                  <a:graphic>
                    <a:graphicData uri="http://schemas.openxmlformats.org/drawingml/2006/picture">
                      <pic:pic>
                        <pic:nvPicPr>
                          <pic:cNvPr id="62361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06716" name="Picture">
</wp:docPr>
                  <a:graphic>
                    <a:graphicData uri="http://schemas.openxmlformats.org/drawingml/2006/picture">
                      <pic:pic>
                        <pic:nvPicPr>
                          <pic:cNvPr id="109230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690304" name="Picture">
</wp:docPr>
                  <a:graphic>
                    <a:graphicData uri="http://schemas.openxmlformats.org/drawingml/2006/picture">
                      <pic:pic>
                        <pic:nvPicPr>
                          <pic:cNvPr id="17616903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01636" name="Picture">
</wp:docPr>
                  <a:graphic>
                    <a:graphicData uri="http://schemas.openxmlformats.org/drawingml/2006/picture">
                      <pic:pic>
                        <pic:nvPicPr>
                          <pic:cNvPr id="13193016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704047" name="Picture">
</wp:docPr>
                  <a:graphic>
                    <a:graphicData uri="http://schemas.openxmlformats.org/drawingml/2006/picture">
                      <pic:pic>
                        <pic:nvPicPr>
                          <pic:cNvPr id="17747040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219072" name="Picture">
</wp:docPr>
                        <a:graphic>
                          <a:graphicData uri="http://schemas.openxmlformats.org/drawingml/2006/picture">
                            <pic:pic>
                              <pic:nvPicPr>
                                <pic:cNvPr id="19282190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16757" name="Picture">
</wp:docPr>
                  <a:graphic>
                    <a:graphicData uri="http://schemas.openxmlformats.org/drawingml/2006/picture">
                      <pic:pic>
                        <pic:nvPicPr>
                          <pic:cNvPr id="150051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473266" name="Picture">
</wp:docPr>
                  <a:graphic>
                    <a:graphicData uri="http://schemas.openxmlformats.org/drawingml/2006/picture">
                      <pic:pic>
                        <pic:nvPicPr>
                          <pic:cNvPr id="149847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731247" name="Picture">
</wp:docPr>
                  <a:graphic>
                    <a:graphicData uri="http://schemas.openxmlformats.org/drawingml/2006/picture">
                      <pic:pic>
                        <pic:nvPicPr>
                          <pic:cNvPr id="161473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77620" name="Picture">
</wp:docPr>
                  <a:graphic>
                    <a:graphicData uri="http://schemas.openxmlformats.org/drawingml/2006/picture">
                      <pic:pic>
                        <pic:nvPicPr>
                          <pic:cNvPr id="962776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716826" name="Picture">
</wp:docPr>
                  <a:graphic>
                    <a:graphicData uri="http://schemas.openxmlformats.org/drawingml/2006/picture">
                      <pic:pic>
                        <pic:nvPicPr>
                          <pic:cNvPr id="1065716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6557444" name="Picture">
</wp:docPr>
                  <a:graphic>
                    <a:graphicData uri="http://schemas.openxmlformats.org/drawingml/2006/picture">
                      <pic:pic>
                        <pic:nvPicPr>
                          <pic:cNvPr id="12465574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1617" name="Picture">
</wp:docPr>
                  <a:graphic>
                    <a:graphicData uri="http://schemas.openxmlformats.org/drawingml/2006/picture">
                      <pic:pic>
                        <pic:nvPicPr>
                          <pic:cNvPr id="6582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532382" name="Picture">
</wp:docPr>
                  <a:graphic>
                    <a:graphicData uri="http://schemas.openxmlformats.org/drawingml/2006/picture">
                      <pic:pic>
                        <pic:nvPicPr>
                          <pic:cNvPr id="33253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062565" name="Picture">
</wp:docPr>
                  <a:graphic>
                    <a:graphicData uri="http://schemas.openxmlformats.org/drawingml/2006/picture">
                      <pic:pic>
                        <pic:nvPicPr>
                          <pic:cNvPr id="63406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"https://fiches-risques.brgm.fr/georisques/infosols/instruction/SSP000959101" \t "_blank" </w:instrText>
            </w:r>
            <w:r>
              <w:fldChar w:fldCharType="separate"/>
            </w:r>
            <w:r>
              <w:rPr>
                <w:rFonts w:ascii="Marianne" w:hAnsi="Marianne" w:eastAsia="Marianne" w:cs="Marianne"/>
                <w:sz w:val="14"/>
              </w:rPr>
              <w:t xml:space="preserve">SSP000959101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LESBATS SCIERIES D'AQUITAINE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72396" name="Picture">
</wp:docPr>
                  <a:graphic>
                    <a:graphicData uri="http://schemas.openxmlformats.org/drawingml/2006/picture">
                      <pic:pic>
                        <pic:nvPicPr>
                          <pic:cNvPr id="203227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66230" name="Picture">
</wp:docPr>
                  <a:graphic>
                    <a:graphicData uri="http://schemas.openxmlformats.org/drawingml/2006/picture">
                      <pic:pic>
                        <pic:nvPicPr>
                          <pic:cNvPr id="188216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40550 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215513" name="Picture">
</wp:docPr>
                  <a:graphic>
                    <a:graphicData uri="http://schemas.openxmlformats.org/drawingml/2006/picture">
                      <pic:pic>
                        <pic:nvPicPr>
                          <pic:cNvPr id="110821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"https://fiches-risques.brgm.fr/georisques/casias/SSP3779616" \t "_blank" </w:instrText>
            </w:r>
            <w:r>
              <w:fldChar w:fldCharType="separate"/>
            </w:r>
            <w:r>
              <w:rPr>
                <w:rFonts w:ascii="Marianne" w:hAnsi="Marianne" w:eastAsia="Marianne" w:cs="Marianne"/>
                <w:sz w:val="14"/>
              </w:rPr>
              <w:t xml:space="preserve">SSP3779616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"https://fiches-risques.brgm.fr/georisques/casias/SSP3779615" \t "_blank" </w:instrText>
            </w:r>
            <w:r>
              <w:fldChar w:fldCharType="separate"/>
            </w:r>
            <w:r>
              <w:rPr>
                <w:rFonts w:ascii="Marianne" w:hAnsi="Marianne" w:eastAsia="Marianne" w:cs="Marianne"/>
                <w:sz w:val="14"/>
              </w:rPr>
              <w:t xml:space="preserve">SSP3779615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"https://fiches-risques.brgm.fr/georisques/casias/SSP3778857" \t "_blank" </w:instrText>
            </w:r>
            <w:r>
              <w:fldChar w:fldCharType="separate"/>
            </w:r>
            <w:r>
              <w:rPr>
                <w:rFonts w:ascii="Marianne" w:hAnsi="Marianne" w:eastAsia="Marianne" w:cs="Marianne"/>
                <w:sz w:val="14"/>
              </w:rPr>
              <w:t xml:space="preserve">SSP3778857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"https://fiches-risques.brgm.fr/georisques/casias/SSP3778727" \t "_blank" </w:instrText>
            </w:r>
            <w:r>
              <w:fldChar w:fldCharType="separate"/>
            </w:r>
            <w:r>
              <w:rPr>
                <w:rFonts w:ascii="Marianne" w:hAnsi="Marianne" w:eastAsia="Marianne" w:cs="Marianne"/>
                <w:sz w:val="14"/>
              </w:rPr>
              <w:t xml:space="preserve">SSP3778727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zinguerie, plomberie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"https://fiches-risques.brgm.fr/georisques/casias/SSP3778088" \t "_blank" </w:instrText>
            </w:r>
            <w:r>
              <w:fldChar w:fldCharType="separate"/>
            </w:r>
            <w:r>
              <w:rPr>
                <w:rFonts w:ascii="Marianne" w:hAnsi="Marianne" w:eastAsia="Marianne" w:cs="Marianne"/>
                <w:sz w:val="14"/>
              </w:rPr>
              <w:t xml:space="preserve">SSP3778088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 auto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"https://fiches-risques.brgm.fr/georisques/casias/SSP3778005" \t "_blank" </w:instrText>
            </w:r>
            <w:r>
              <w:fldChar w:fldCharType="separate"/>
            </w:r>
            <w:r>
              <w:rPr>
                <w:rFonts w:ascii="Marianne" w:hAnsi="Marianne" w:eastAsia="Marianne" w:cs="Marianne"/>
                <w:sz w:val="14"/>
              </w:rPr>
              <w:t xml:space="preserve">SSP3778005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"https://fiches-risques.brgm.fr/georisques/casias/SSP3777816" \t "_blank" </w:instrText>
            </w:r>
            <w:r>
              <w:fldChar w:fldCharType="separate"/>
            </w:r>
            <w:r>
              <w:rPr>
                <w:rFonts w:ascii="Marianne" w:hAnsi="Marianne" w:eastAsia="Marianne" w:cs="Marianne"/>
                <w:sz w:val="14"/>
              </w:rPr>
              <w:t xml:space="preserve">SSP3777816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fabrication de caisses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"https://fiches-risques.brgm.fr/georisques/casias/SSP3777542" \t "_blank" </w:instrText>
            </w:r>
            <w:r>
              <w:fldChar w:fldCharType="separate"/>
            </w:r>
            <w:r>
              <w:rPr>
                <w:rFonts w:ascii="Marianne" w:hAnsi="Marianne" w:eastAsia="Marianne" w:cs="Marianne"/>
                <w:sz w:val="14"/>
              </w:rPr>
              <w:t xml:space="preserve">SSP3777542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"https://fiches-risques.brgm.fr/georisques/casias/SSP3777540" \t "_blank" </w:instrText>
            </w:r>
            <w:r>
              <w:fldChar w:fldCharType="separate"/>
            </w:r>
            <w:r>
              <w:rPr>
                <w:rFonts w:ascii="Marianne" w:hAnsi="Marianne" w:eastAsia="Marianne" w:cs="Marianne"/>
                <w:sz w:val="14"/>
              </w:rPr>
              <w:t xml:space="preserve">SSP3777540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de résine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"https://fiches-risques.brgm.fr/georisques/casias/SSP3777539" \t "_blank" </w:instrText>
            </w:r>
            <w:r>
              <w:fldChar w:fldCharType="separate"/>
            </w:r>
            <w:r>
              <w:rPr>
                <w:rFonts w:ascii="Marianne" w:hAnsi="Marianne" w:eastAsia="Marianne" w:cs="Marianne"/>
                <w:sz w:val="14"/>
              </w:rPr>
              <w:t xml:space="preserve">SSP3777539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"https://fiches-risques.brgm.fr/georisques/casias/SSP3777538" \t "_blank" </w:instrText>
            </w:r>
            <w:r>
              <w:fldChar w:fldCharType="separate"/>
            </w:r>
            <w:r>
              <w:rPr>
                <w:rFonts w:ascii="Marianne" w:hAnsi="Marianne" w:eastAsia="Marianne" w:cs="Marianne"/>
                <w:sz w:val="14"/>
              </w:rPr>
              <w:t xml:space="preserve">SSP3777538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de matières résineuses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"https://fiches-risques.brgm.fr/georisques/casias/SSP3776483" \t "_blank" </w:instrText>
            </w:r>
            <w:r>
              <w:fldChar w:fldCharType="separate"/>
            </w:r>
            <w:r>
              <w:rPr>
                <w:rFonts w:ascii="Marianne" w:hAnsi="Marianne" w:eastAsia="Marianne" w:cs="Marianne"/>
                <w:sz w:val="14"/>
              </w:rPr>
              <w:t xml:space="preserve">SSP3776483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"https://fiches-risques.brgm.fr/georisques/casias/SSP3776474" \t "_blank" </w:instrText>
            </w:r>
            <w:r>
              <w:fldChar w:fldCharType="separate"/>
            </w:r>
            <w:r>
              <w:rPr>
                <w:rFonts w:ascii="Marianne" w:hAnsi="Marianne" w:eastAsia="Marianne" w:cs="Marianne"/>
                <w:sz w:val="14"/>
              </w:rPr>
              <w:t xml:space="preserve">SSP3776474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