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550072" name="Picture">
</wp:docPr>
                  <a:graphic>
                    <a:graphicData uri="http://schemas.openxmlformats.org/drawingml/2006/picture">
                      <pic:pic>
                        <pic:nvPicPr>
                          <pic:cNvPr id="24655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8951012" name="Picture">
</wp:docPr>
                  <a:graphic>
                    <a:graphicData uri="http://schemas.openxmlformats.org/drawingml/2006/picture">
                      <pic:pic>
                        <pic:nvPicPr>
                          <pic:cNvPr id="1798951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7728361" name="Picture">
</wp:docPr>
                        <a:graphic>
                          <a:graphicData uri="http://schemas.openxmlformats.org/drawingml/2006/picture">
                            <pic:pic>
                              <pic:nvPicPr>
                                <pic:cNvPr id="15077283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80150 Le Boisle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6633581" name="Picture">
</wp:docPr>
                  <a:graphic>
                    <a:graphicData uri="http://schemas.openxmlformats.org/drawingml/2006/picture">
                      <pic:pic>
                        <pic:nvPicPr>
                          <pic:cNvPr id="1716633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5857403" name="Picture">
</wp:docPr>
                  <a:graphic>
                    <a:graphicData uri="http://schemas.openxmlformats.org/drawingml/2006/picture">
                      <pic:pic>
                        <pic:nvPicPr>
                          <pic:cNvPr id="1895857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040251" name="Picture">
</wp:docPr>
                  <a:graphic>
                    <a:graphicData uri="http://schemas.openxmlformats.org/drawingml/2006/picture">
                      <pic:pic>
                        <pic:nvPicPr>
                          <pic:cNvPr id="155704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766667" name="Picture">
</wp:docPr>
                  <a:graphic>
                    <a:graphicData uri="http://schemas.openxmlformats.org/drawingml/2006/picture">
                      <pic:pic>
                        <pic:nvPicPr>
                          <pic:cNvPr id="53776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Le Boisle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44341" name="Picture">
</wp:docPr>
                  <a:graphic>
                    <a:graphicData uri="http://schemas.openxmlformats.org/drawingml/2006/picture">
                      <pic:pic>
                        <pic:nvPicPr>
                          <pic:cNvPr id="17744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975224" name="Picture">
</wp:docPr>
                        <a:graphic>
                          <a:graphicData uri="http://schemas.openxmlformats.org/drawingml/2006/picture">
                            <pic:pic>
                              <pic:nvPicPr>
                                <pic:cNvPr id="17469752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48285" name="Picture">
</wp:docPr>
                        <a:graphic>
                          <a:graphicData uri="http://schemas.openxmlformats.org/drawingml/2006/picture">
                            <pic:pic>
                              <pic:nvPicPr>
                                <pic:cNvPr id="1054348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3595" name="Picture">
</wp:docPr>
                        <a:graphic>
                          <a:graphicData uri="http://schemas.openxmlformats.org/drawingml/2006/picture">
                            <pic:pic>
                              <pic:nvPicPr>
                                <pic:cNvPr id="16593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191244" name="Picture">
</wp:docPr>
                        <a:graphic>
                          <a:graphicData uri="http://schemas.openxmlformats.org/drawingml/2006/picture">
                            <pic:pic>
                              <pic:nvPicPr>
                                <pic:cNvPr id="4001912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75916" name="Picture">
</wp:docPr>
                        <a:graphic>
                          <a:graphicData uri="http://schemas.openxmlformats.org/drawingml/2006/picture">
                            <pic:pic>
                              <pic:nvPicPr>
                                <pic:cNvPr id="981575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090224" name="Picture">
</wp:docPr>
                        <a:graphic>
                          <a:graphicData uri="http://schemas.openxmlformats.org/drawingml/2006/picture">
                            <pic:pic>
                              <pic:nvPicPr>
                                <pic:cNvPr id="21060902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880264" name="Picture">
</wp:docPr>
                        <a:graphic>
                          <a:graphicData uri="http://schemas.openxmlformats.org/drawingml/2006/picture">
                            <pic:pic>
                              <pic:nvPicPr>
                                <pic:cNvPr id="13558802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6119" name="Picture">
</wp:docPr>
                        <a:graphic>
                          <a:graphicData uri="http://schemas.openxmlformats.org/drawingml/2006/picture">
                            <pic:pic>
                              <pic:nvPicPr>
                                <pic:cNvPr id="212766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380810" name="Picture">
</wp:docPr>
                        <a:graphic>
                          <a:graphicData uri="http://schemas.openxmlformats.org/drawingml/2006/picture">
                            <pic:pic>
                              <pic:nvPicPr>
                                <pic:cNvPr id="12793808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422359" name="Picture">
</wp:docPr>
                        <a:graphic>
                          <a:graphicData uri="http://schemas.openxmlformats.org/drawingml/2006/picture">
                            <pic:pic>
                              <pic:nvPicPr>
                                <pic:cNvPr id="6324223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429487" name="Picture">
</wp:docPr>
                        <a:graphic>
                          <a:graphicData uri="http://schemas.openxmlformats.org/drawingml/2006/picture">
                            <pic:pic>
                              <pic:nvPicPr>
                                <pic:cNvPr id="18954294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042369" name="Picture">
</wp:docPr>
                        <a:graphic>
                          <a:graphicData uri="http://schemas.openxmlformats.org/drawingml/2006/picture">
                            <pic:pic>
                              <pic:nvPicPr>
                                <pic:cNvPr id="14270423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854510" name="Picture">
</wp:docPr>
                        <a:graphic>
                          <a:graphicData uri="http://schemas.openxmlformats.org/drawingml/2006/picture">
                            <pic:pic>
                              <pic:nvPicPr>
                                <pic:cNvPr id="12378545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90499" name="Picture">
</wp:docPr>
                        <a:graphic>
                          <a:graphicData uri="http://schemas.openxmlformats.org/drawingml/2006/picture">
                            <pic:pic>
                              <pic:nvPicPr>
                                <pic:cNvPr id="628890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695880" name="Picture">
</wp:docPr>
                        <a:graphic>
                          <a:graphicData uri="http://schemas.openxmlformats.org/drawingml/2006/picture">
                            <pic:pic>
                              <pic:nvPicPr>
                                <pic:cNvPr id="5016958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736251" name="Picture">
</wp:docPr>
                        <a:graphic>
                          <a:graphicData uri="http://schemas.openxmlformats.org/drawingml/2006/picture">
                            <pic:pic>
                              <pic:nvPicPr>
                                <pic:cNvPr id="14517362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541669" name="Picture">
</wp:docPr>
                        <a:graphic>
                          <a:graphicData uri="http://schemas.openxmlformats.org/drawingml/2006/picture">
                            <pic:pic>
                              <pic:nvPicPr>
                                <pic:cNvPr id="3455416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835809" name="Picture">
</wp:docPr>
                        <a:graphic>
                          <a:graphicData uri="http://schemas.openxmlformats.org/drawingml/2006/picture">
                            <pic:pic>
                              <pic:nvPicPr>
                                <pic:cNvPr id="9248358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159873" name="Picture">
</wp:docPr>
                  <a:graphic>
                    <a:graphicData uri="http://schemas.openxmlformats.org/drawingml/2006/picture">
                      <pic:pic>
                        <pic:nvPicPr>
                          <pic:cNvPr id="1886159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847572" name="Picture">
</wp:docPr>
                  <a:graphic>
                    <a:graphicData uri="http://schemas.openxmlformats.org/drawingml/2006/picture">
                      <pic:pic>
                        <pic:nvPicPr>
                          <pic:cNvPr id="1174847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Le Boisle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24991" name="Picture">
</wp:docPr>
                  <a:graphic>
                    <a:graphicData uri="http://schemas.openxmlformats.org/drawingml/2006/picture">
                      <pic:pic>
                        <pic:nvPicPr>
                          <pic:cNvPr id="177452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022067" name="Picture">
</wp:docPr>
                  <a:graphic>
                    <a:graphicData uri="http://schemas.openxmlformats.org/drawingml/2006/picture">
                      <pic:pic>
                        <pic:nvPicPr>
                          <pic:cNvPr id="149302206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472309" name="Picture">
</wp:docPr>
                  <a:graphic>
                    <a:graphicData uri="http://schemas.openxmlformats.org/drawingml/2006/picture">
                      <pic:pic>
                        <pic:nvPicPr>
                          <pic:cNvPr id="1389472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8910455" name="Picture">
</wp:docPr>
                  <a:graphic>
                    <a:graphicData uri="http://schemas.openxmlformats.org/drawingml/2006/picture">
                      <pic:pic>
                        <pic:nvPicPr>
                          <pic:cNvPr id="115891045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155604" name="Picture">
</wp:docPr>
                        <a:graphic>
                          <a:graphicData uri="http://schemas.openxmlformats.org/drawingml/2006/picture">
                            <pic:pic>
                              <pic:nvPicPr>
                                <pic:cNvPr id="4901556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655145" name="Picture">
</wp:docPr>
                        <a:graphic>
                          <a:graphicData uri="http://schemas.openxmlformats.org/drawingml/2006/picture">
                            <pic:pic>
                              <pic:nvPicPr>
                                <pic:cNvPr id="8886551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336955" name="Picture">
</wp:docPr>
                  <a:graphic>
                    <a:graphicData uri="http://schemas.openxmlformats.org/drawingml/2006/picture">
                      <pic:pic>
                        <pic:nvPicPr>
                          <pic:cNvPr id="75933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399663" name="Picture">
</wp:docPr>
                  <a:graphic>
                    <a:graphicData uri="http://schemas.openxmlformats.org/drawingml/2006/picture">
                      <pic:pic>
                        <pic:nvPicPr>
                          <pic:cNvPr id="56039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Le Boisle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222998" name="Picture">
</wp:docPr>
                  <a:graphic>
                    <a:graphicData uri="http://schemas.openxmlformats.org/drawingml/2006/picture">
                      <pic:pic>
                        <pic:nvPicPr>
                          <pic:cNvPr id="46922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boisle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52871" name="Picture">
</wp:docPr>
                  <a:graphic>
                    <a:graphicData uri="http://schemas.openxmlformats.org/drawingml/2006/picture">
                      <pic:pic>
                        <pic:nvPicPr>
                          <pic:cNvPr id="83385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687459" name="Picture">
</wp:docPr>
                  <a:graphic>
                    <a:graphicData uri="http://schemas.openxmlformats.org/drawingml/2006/picture">
                      <pic:pic>
                        <pic:nvPicPr>
                          <pic:cNvPr id="67768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Le Boisle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367631" name="Picture">
</wp:docPr>
                  <a:graphic>
                    <a:graphicData uri="http://schemas.openxmlformats.org/drawingml/2006/picture">
                      <pic:pic>
                        <pic:nvPicPr>
                          <pic:cNvPr id="21836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434144" name="Picture">
</wp:docPr>
                  <a:graphic>
                    <a:graphicData uri="http://schemas.openxmlformats.org/drawingml/2006/picture">
                      <pic:pic>
                        <pic:nvPicPr>
                          <pic:cNvPr id="9384341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09234" name="Picture">
</wp:docPr>
                  <a:graphic>
                    <a:graphicData uri="http://schemas.openxmlformats.org/drawingml/2006/picture">
                      <pic:pic>
                        <pic:nvPicPr>
                          <pic:cNvPr id="1486909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1555589" name="Picture">
</wp:docPr>
                  <a:graphic>
                    <a:graphicData uri="http://schemas.openxmlformats.org/drawingml/2006/picture">
                      <pic:pic>
                        <pic:nvPicPr>
                          <pic:cNvPr id="18915555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471784" name="Picture">
</wp:docPr>
                        <a:graphic>
                          <a:graphicData uri="http://schemas.openxmlformats.org/drawingml/2006/picture">
                            <pic:pic>
                              <pic:nvPicPr>
                                <pic:cNvPr id="9054717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459092" name="Picture">
</wp:docPr>
                  <a:graphic>
                    <a:graphicData uri="http://schemas.openxmlformats.org/drawingml/2006/picture">
                      <pic:pic>
                        <pic:nvPicPr>
                          <pic:cNvPr id="213845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832607" name="Picture">
</wp:docPr>
                  <a:graphic>
                    <a:graphicData uri="http://schemas.openxmlformats.org/drawingml/2006/picture">
                      <pic:pic>
                        <pic:nvPicPr>
                          <pic:cNvPr id="1177832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Le Boisle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933142" name="Picture">
</wp:docPr>
                  <a:graphic>
                    <a:graphicData uri="http://schemas.openxmlformats.org/drawingml/2006/picture">
                      <pic:pic>
                        <pic:nvPicPr>
                          <pic:cNvPr id="81393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540322" name="Picture">
</wp:docPr>
                  <a:graphic>
                    <a:graphicData uri="http://schemas.openxmlformats.org/drawingml/2006/picture">
                      <pic:pic>
                        <pic:nvPicPr>
                          <pic:cNvPr id="16735403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665352" name="Picture">
</wp:docPr>
                  <a:graphic>
                    <a:graphicData uri="http://schemas.openxmlformats.org/drawingml/2006/picture">
                      <pic:pic>
                        <pic:nvPicPr>
                          <pic:cNvPr id="1794665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404848" name="Picture">
</wp:docPr>
                  <a:graphic>
                    <a:graphicData uri="http://schemas.openxmlformats.org/drawingml/2006/picture">
                      <pic:pic>
                        <pic:nvPicPr>
                          <pic:cNvPr id="1954048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177720" name="Picture">
</wp:docPr>
                        <a:graphic>
                          <a:graphicData uri="http://schemas.openxmlformats.org/drawingml/2006/picture">
                            <pic:pic>
                              <pic:nvPicPr>
                                <pic:cNvPr id="1547177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955243" name="Picture">
</wp:docPr>
                  <a:graphic>
                    <a:graphicData uri="http://schemas.openxmlformats.org/drawingml/2006/picture">
                      <pic:pic>
                        <pic:nvPicPr>
                          <pic:cNvPr id="205695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999835" name="Picture">
</wp:docPr>
                  <a:graphic>
                    <a:graphicData uri="http://schemas.openxmlformats.org/drawingml/2006/picture">
                      <pic:pic>
                        <pic:nvPicPr>
                          <pic:cNvPr id="39799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Le Boisle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83788" name="Picture">
</wp:docPr>
                  <a:graphic>
                    <a:graphicData uri="http://schemas.openxmlformats.org/drawingml/2006/picture">
                      <pic:pic>
                        <pic:nvPicPr>
                          <pic:cNvPr id="112238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006488" name="Picture">
</wp:docPr>
                  <a:graphic>
                    <a:graphicData uri="http://schemas.openxmlformats.org/drawingml/2006/picture">
                      <pic:pic>
                        <pic:nvPicPr>
                          <pic:cNvPr id="5650064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31351" name="Picture">
</wp:docPr>
                  <a:graphic>
                    <a:graphicData uri="http://schemas.openxmlformats.org/drawingml/2006/picture">
                      <pic:pic>
                        <pic:nvPicPr>
                          <pic:cNvPr id="10104313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433727" name="Picture">
</wp:docPr>
                  <a:graphic>
                    <a:graphicData uri="http://schemas.openxmlformats.org/drawingml/2006/picture">
                      <pic:pic>
                        <pic:nvPicPr>
                          <pic:cNvPr id="18714337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976105" name="Picture">
</wp:docPr>
                        <a:graphic>
                          <a:graphicData uri="http://schemas.openxmlformats.org/drawingml/2006/picture">
                            <pic:pic>
                              <pic:nvPicPr>
                                <pic:cNvPr id="1779976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856610" name="Picture">
</wp:docPr>
                  <a:graphic>
                    <a:graphicData uri="http://schemas.openxmlformats.org/drawingml/2006/picture">
                      <pic:pic>
                        <pic:nvPicPr>
                          <pic:cNvPr id="1532856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492560" name="Picture">
</wp:docPr>
                  <a:graphic>
                    <a:graphicData uri="http://schemas.openxmlformats.org/drawingml/2006/picture">
                      <pic:pic>
                        <pic:nvPicPr>
                          <pic:cNvPr id="39549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Le Boisle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95369" name="Picture">
</wp:docPr>
                  <a:graphic>
                    <a:graphicData uri="http://schemas.openxmlformats.org/drawingml/2006/picture">
                      <pic:pic>
                        <pic:nvPicPr>
                          <pic:cNvPr id="98059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305310" name="Picture">
</wp:docPr>
                  <a:graphic>
                    <a:graphicData uri="http://schemas.openxmlformats.org/drawingml/2006/picture">
                      <pic:pic>
                        <pic:nvPicPr>
                          <pic:cNvPr id="17203053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786730" name="Picture">
</wp:docPr>
                  <a:graphic>
                    <a:graphicData uri="http://schemas.openxmlformats.org/drawingml/2006/picture">
                      <pic:pic>
                        <pic:nvPicPr>
                          <pic:cNvPr id="12917867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264172" name="Picture">
</wp:docPr>
                  <a:graphic>
                    <a:graphicData uri="http://schemas.openxmlformats.org/drawingml/2006/picture">
                      <pic:pic>
                        <pic:nvPicPr>
                          <pic:cNvPr id="14392641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083166" name="Picture">
</wp:docPr>
                        <a:graphic>
                          <a:graphicData uri="http://schemas.openxmlformats.org/drawingml/2006/picture">
                            <pic:pic>
                              <pic:nvPicPr>
                                <pic:cNvPr id="16930831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01794" name="Picture">
</wp:docPr>
                  <a:graphic>
                    <a:graphicData uri="http://schemas.openxmlformats.org/drawingml/2006/picture">
                      <pic:pic>
                        <pic:nvPicPr>
                          <pic:cNvPr id="206050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181360" name="Picture">
</wp:docPr>
                  <a:graphic>
                    <a:graphicData uri="http://schemas.openxmlformats.org/drawingml/2006/picture">
                      <pic:pic>
                        <pic:nvPicPr>
                          <pic:cNvPr id="194418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Le Boisle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954224" name="Picture">
</wp:docPr>
                  <a:graphic>
                    <a:graphicData uri="http://schemas.openxmlformats.org/drawingml/2006/picture">
                      <pic:pic>
                        <pic:nvPicPr>
                          <pic:cNvPr id="175495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53753" name="Picture">
</wp:docPr>
                  <a:graphic>
                    <a:graphicData uri="http://schemas.openxmlformats.org/drawingml/2006/picture">
                      <pic:pic>
                        <pic:nvPicPr>
                          <pic:cNvPr id="535537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445679" name="Picture">
</wp:docPr>
                  <a:graphic>
                    <a:graphicData uri="http://schemas.openxmlformats.org/drawingml/2006/picture">
                      <pic:pic>
                        <pic:nvPicPr>
                          <pic:cNvPr id="21404456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5774820" name="Picture">
</wp:docPr>
                  <a:graphic>
                    <a:graphicData uri="http://schemas.openxmlformats.org/drawingml/2006/picture">
                      <pic:pic>
                        <pic:nvPicPr>
                          <pic:cNvPr id="4857748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79222" name="Picture">
</wp:docPr>
                  <a:graphic>
                    <a:graphicData uri="http://schemas.openxmlformats.org/drawingml/2006/picture">
                      <pic:pic>
                        <pic:nvPicPr>
                          <pic:cNvPr id="185257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661328" name="Picture">
</wp:docPr>
                  <a:graphic>
                    <a:graphicData uri="http://schemas.openxmlformats.org/drawingml/2006/picture">
                      <pic:pic>
                        <pic:nvPicPr>
                          <pic:cNvPr id="858661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Le Boisle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920759" name="Picture">
</wp:docPr>
                  <a:graphic>
                    <a:graphicData uri="http://schemas.openxmlformats.org/drawingml/2006/picture">
                      <pic:pic>
                        <pic:nvPicPr>
                          <pic:cNvPr id="117092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"https://fiches-risques.brgm.fr/georisques/casias/SSP4024058" \t "_blank" </w:instrText>
            </w:r>
            <w:r>
              <w:fldChar w:fldCharType="separate"/>
            </w:r>
            <w:r>
              <w:rPr>
                <w:rFonts w:ascii="Marianne" w:hAnsi="Marianne" w:eastAsia="Marianne" w:cs="Marianne"/>
                <w:sz w:val="14"/>
              </w:rPr>
              <w:t xml:space="preserve">SSP4024058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"https://fiches-risques.brgm.fr/georisques/casias/SSP4023997" \t "_blank" </w:instrText>
            </w:r>
            <w:r>
              <w:fldChar w:fldCharType="separate"/>
            </w:r>
            <w:r>
              <w:rPr>
                <w:rFonts w:ascii="Marianne" w:hAnsi="Marianne" w:eastAsia="Marianne" w:cs="Marianne"/>
                <w:sz w:val="14"/>
              </w:rPr>
              <w:t xml:space="preserve">SSP4023997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Ponthieu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"https://fiches-risques.brgm.fr/georisques/casias/SSP4023893" \t "_blank" </w:instrText>
            </w:r>
            <w:r>
              <w:fldChar w:fldCharType="separate"/>
            </w:r>
            <w:r>
              <w:rPr>
                <w:rFonts w:ascii="Marianne" w:hAnsi="Marianne" w:eastAsia="Marianne" w:cs="Marianne"/>
                <w:sz w:val="14"/>
              </w:rPr>
              <w:t xml:space="preserve">SSP4023893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"https://fiches-risques.brgm.fr/georisques/casias/SSP680080" \t "_blank" </w:instrText>
            </w:r>
            <w:r>
              <w:fldChar w:fldCharType="separate"/>
            </w:r>
            <w:r>
              <w:rPr>
                <w:rFonts w:ascii="Marianne" w:hAnsi="Marianne" w:eastAsia="Marianne" w:cs="Marianne"/>
                <w:sz w:val="14"/>
              </w:rPr>
              <w:t xml:space="preserve">SSP680080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LA GARENNE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"https://fiches-risques.brgm.fr/georisques/casias/SSP666736" \t "_blank" </w:instrText>
            </w:r>
            <w:r>
              <w:fldChar w:fldCharType="separate"/>
            </w:r>
            <w:r>
              <w:rPr>
                <w:rFonts w:ascii="Marianne" w:hAnsi="Marianne" w:eastAsia="Marianne" w:cs="Marianne"/>
                <w:sz w:val="14"/>
              </w:rPr>
              <w:t xml:space="preserve">SSP666736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GARAGE DU   PONTHIEU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