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96904" name="Picture">
</wp:docPr>
                  <a:graphic>
                    <a:graphicData uri="http://schemas.openxmlformats.org/drawingml/2006/picture">
                      <pic:pic>
                        <pic:nvPicPr>
                          <pic:cNvPr id="24549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381944" name="Picture">
</wp:docPr>
                  <a:graphic>
                    <a:graphicData uri="http://schemas.openxmlformats.org/drawingml/2006/picture">
                      <pic:pic>
                        <pic:nvPicPr>
                          <pic:cNvPr id="601381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824647" name="Picture">
</wp:docPr>
                        <a:graphic>
                          <a:graphicData uri="http://schemas.openxmlformats.org/drawingml/2006/picture">
                            <pic:pic>
                              <pic:nvPicPr>
                                <pic:cNvPr id="1707824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20100 Grossa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436080" name="Picture">
</wp:docPr>
                  <a:graphic>
                    <a:graphicData uri="http://schemas.openxmlformats.org/drawingml/2006/picture">
                      <pic:pic>
                        <pic:nvPicPr>
                          <pic:cNvPr id="480436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154570" name="Picture">
</wp:docPr>
                  <a:graphic>
                    <a:graphicData uri="http://schemas.openxmlformats.org/drawingml/2006/picture">
                      <pic:pic>
                        <pic:nvPicPr>
                          <pic:cNvPr id="1502154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61433" name="Picture">
</wp:docPr>
                  <a:graphic>
                    <a:graphicData uri="http://schemas.openxmlformats.org/drawingml/2006/picture">
                      <pic:pic>
                        <pic:nvPicPr>
                          <pic:cNvPr id="16954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98691" name="Picture">
</wp:docPr>
                  <a:graphic>
                    <a:graphicData uri="http://schemas.openxmlformats.org/drawingml/2006/picture">
                      <pic:pic>
                        <pic:nvPicPr>
                          <pic:cNvPr id="162779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88945" name="Picture">
</wp:docPr>
                  <a:graphic>
                    <a:graphicData uri="http://schemas.openxmlformats.org/drawingml/2006/picture">
                      <pic:pic>
                        <pic:nvPicPr>
                          <pic:cNvPr id="31758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08484" name="Picture">
</wp:docPr>
                        <a:graphic>
                          <a:graphicData uri="http://schemas.openxmlformats.org/drawingml/2006/picture">
                            <pic:pic>
                              <pic:nvPicPr>
                                <pic:cNvPr id="174570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26517" name="Picture">
</wp:docPr>
                        <a:graphic>
                          <a:graphicData uri="http://schemas.openxmlformats.org/drawingml/2006/picture">
                            <pic:pic>
                              <pic:nvPicPr>
                                <pic:cNvPr id="349826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73570" name="Picture">
</wp:docPr>
                        <a:graphic>
                          <a:graphicData uri="http://schemas.openxmlformats.org/drawingml/2006/picture">
                            <pic:pic>
                              <pic:nvPicPr>
                                <pic:cNvPr id="1285773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7005" name="Picture">
</wp:docPr>
                        <a:graphic>
                          <a:graphicData uri="http://schemas.openxmlformats.org/drawingml/2006/picture">
                            <pic:pic>
                              <pic:nvPicPr>
                                <pic:cNvPr id="87977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83596" name="Picture">
</wp:docPr>
                        <a:graphic>
                          <a:graphicData uri="http://schemas.openxmlformats.org/drawingml/2006/picture">
                            <pic:pic>
                              <pic:nvPicPr>
                                <pic:cNvPr id="1785783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53535" name="Picture">
</wp:docPr>
                        <a:graphic>
                          <a:graphicData uri="http://schemas.openxmlformats.org/drawingml/2006/picture">
                            <pic:pic>
                              <pic:nvPicPr>
                                <pic:cNvPr id="1477953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74138" name="Picture">
</wp:docPr>
                        <a:graphic>
                          <a:graphicData uri="http://schemas.openxmlformats.org/drawingml/2006/picture">
                            <pic:pic>
                              <pic:nvPicPr>
                                <pic:cNvPr id="490174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59447" name="Picture">
</wp:docPr>
                        <a:graphic>
                          <a:graphicData uri="http://schemas.openxmlformats.org/drawingml/2006/picture">
                            <pic:pic>
                              <pic:nvPicPr>
                                <pic:cNvPr id="995859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98038" name="Picture">
</wp:docPr>
                        <a:graphic>
                          <a:graphicData uri="http://schemas.openxmlformats.org/drawingml/2006/picture">
                            <pic:pic>
                              <pic:nvPicPr>
                                <pic:cNvPr id="1414398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89879" name="Picture">
</wp:docPr>
                        <a:graphic>
                          <a:graphicData uri="http://schemas.openxmlformats.org/drawingml/2006/picture">
                            <pic:pic>
                              <pic:nvPicPr>
                                <pic:cNvPr id="20852898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49419" name="Picture">
</wp:docPr>
                        <a:graphic>
                          <a:graphicData uri="http://schemas.openxmlformats.org/drawingml/2006/picture">
                            <pic:pic>
                              <pic:nvPicPr>
                                <pic:cNvPr id="1626049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24262" name="Picture">
</wp:docPr>
                        <a:graphic>
                          <a:graphicData uri="http://schemas.openxmlformats.org/drawingml/2006/picture">
                            <pic:pic>
                              <pic:nvPicPr>
                                <pic:cNvPr id="12112242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94421" name="Picture">
</wp:docPr>
                        <a:graphic>
                          <a:graphicData uri="http://schemas.openxmlformats.org/drawingml/2006/picture">
                            <pic:pic>
                              <pic:nvPicPr>
                                <pic:cNvPr id="1410694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2780" name="Picture">
</wp:docPr>
                        <a:graphic>
                          <a:graphicData uri="http://schemas.openxmlformats.org/drawingml/2006/picture">
                            <pic:pic>
                              <pic:nvPicPr>
                                <pic:cNvPr id="178542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51722" name="Picture">
</wp:docPr>
                        <a:graphic>
                          <a:graphicData uri="http://schemas.openxmlformats.org/drawingml/2006/picture">
                            <pic:pic>
                              <pic:nvPicPr>
                                <pic:cNvPr id="17616517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501169" name="Picture">
</wp:docPr>
                        <a:graphic>
                          <a:graphicData uri="http://schemas.openxmlformats.org/drawingml/2006/picture">
                            <pic:pic>
                              <pic:nvPicPr>
                                <pic:cNvPr id="1619501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0129" name="Picture">
</wp:docPr>
                        <a:graphic>
                          <a:graphicData uri="http://schemas.openxmlformats.org/drawingml/2006/picture">
                            <pic:pic>
                              <pic:nvPicPr>
                                <pic:cNvPr id="114950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163206" name="Picture">
</wp:docPr>
                        <a:graphic>
                          <a:graphicData uri="http://schemas.openxmlformats.org/drawingml/2006/picture">
                            <pic:pic>
                              <pic:nvPicPr>
                                <pic:cNvPr id="11671632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85220" name="Picture">
</wp:docPr>
                  <a:graphic>
                    <a:graphicData uri="http://schemas.openxmlformats.org/drawingml/2006/picture">
                      <pic:pic>
                        <pic:nvPicPr>
                          <pic:cNvPr id="12885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68765" name="Picture">
</wp:docPr>
                  <a:graphic>
                    <a:graphicData uri="http://schemas.openxmlformats.org/drawingml/2006/picture">
                      <pic:pic>
                        <pic:nvPicPr>
                          <pic:cNvPr id="207816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31302" name="Picture">
</wp:docPr>
                  <a:graphic>
                    <a:graphicData uri="http://schemas.openxmlformats.org/drawingml/2006/picture">
                      <pic:pic>
                        <pic:nvPicPr>
                          <pic:cNvPr id="66603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35467" name="Picture">
</wp:docPr>
                  <a:graphic>
                    <a:graphicData uri="http://schemas.openxmlformats.org/drawingml/2006/picture">
                      <pic:pic>
                        <pic:nvPicPr>
                          <pic:cNvPr id="7879354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87950" name="Picture">
</wp:docPr>
                  <a:graphic>
                    <a:graphicData uri="http://schemas.openxmlformats.org/drawingml/2006/picture">
                      <pic:pic>
                        <pic:nvPicPr>
                          <pic:cNvPr id="759687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526757" name="Picture">
</wp:docPr>
                  <a:graphic>
                    <a:graphicData uri="http://schemas.openxmlformats.org/drawingml/2006/picture">
                      <pic:pic>
                        <pic:nvPicPr>
                          <pic:cNvPr id="2575267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78315" name="Picture">
</wp:docPr>
                        <a:graphic>
                          <a:graphicData uri="http://schemas.openxmlformats.org/drawingml/2006/picture">
                            <pic:pic>
                              <pic:nvPicPr>
                                <pic:cNvPr id="471178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95100" name="Picture">
</wp:docPr>
                  <a:graphic>
                    <a:graphicData uri="http://schemas.openxmlformats.org/drawingml/2006/picture">
                      <pic:pic>
                        <pic:nvPicPr>
                          <pic:cNvPr id="192799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84800" name="Picture">
</wp:docPr>
                  <a:graphic>
                    <a:graphicData uri="http://schemas.openxmlformats.org/drawingml/2006/picture">
                      <pic:pic>
                        <pic:nvPicPr>
                          <pic:cNvPr id="114088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47439" name="Picture">
</wp:docPr>
                  <a:graphic>
                    <a:graphicData uri="http://schemas.openxmlformats.org/drawingml/2006/picture">
                      <pic:pic>
                        <pic:nvPicPr>
                          <pic:cNvPr id="195924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77985" name="Picture">
</wp:docPr>
                  <a:graphic>
                    <a:graphicData uri="http://schemas.openxmlformats.org/drawingml/2006/picture">
                      <pic:pic>
                        <pic:nvPicPr>
                          <pic:cNvPr id="168977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27175" name="Picture">
</wp:docPr>
                  <a:graphic>
                    <a:graphicData uri="http://schemas.openxmlformats.org/drawingml/2006/picture">
                      <pic:pic>
                        <pic:nvPicPr>
                          <pic:cNvPr id="678271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500684" name="Picture">
</wp:docPr>
                  <a:graphic>
                    <a:graphicData uri="http://schemas.openxmlformats.org/drawingml/2006/picture">
                      <pic:pic>
                        <pic:nvPicPr>
                          <pic:cNvPr id="1083500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14008" name="Picture">
</wp:docPr>
                        <a:graphic>
                          <a:graphicData uri="http://schemas.openxmlformats.org/drawingml/2006/picture">
                            <pic:pic>
                              <pic:nvPicPr>
                                <pic:cNvPr id="966914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60868" name="Picture">
</wp:docPr>
                  <a:graphic>
                    <a:graphicData uri="http://schemas.openxmlformats.org/drawingml/2006/picture">
                      <pic:pic>
                        <pic:nvPicPr>
                          <pic:cNvPr id="197246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11858" name="Picture">
</wp:docPr>
                  <a:graphic>
                    <a:graphicData uri="http://schemas.openxmlformats.org/drawingml/2006/picture">
                      <pic:pic>
                        <pic:nvPicPr>
                          <pic:cNvPr id="156211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38374" name="Picture">
</wp:docPr>
                  <a:graphic>
                    <a:graphicData uri="http://schemas.openxmlformats.org/drawingml/2006/picture">
                      <pic:pic>
                        <pic:nvPicPr>
                          <pic:cNvPr id="180263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43547" name="Picture">
</wp:docPr>
                  <a:graphic>
                    <a:graphicData uri="http://schemas.openxmlformats.org/drawingml/2006/picture">
                      <pic:pic>
                        <pic:nvPicPr>
                          <pic:cNvPr id="109544354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79881" name="Picture">
</wp:docPr>
                  <a:graphic>
                    <a:graphicData uri="http://schemas.openxmlformats.org/drawingml/2006/picture">
                      <pic:pic>
                        <pic:nvPicPr>
                          <pic:cNvPr id="1711079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1510982" name="Picture">
</wp:docPr>
                  <a:graphic>
                    <a:graphicData uri="http://schemas.openxmlformats.org/drawingml/2006/picture">
                      <pic:pic>
                        <pic:nvPicPr>
                          <pic:cNvPr id="191151098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22568" name="Picture">
</wp:docPr>
                  <a:graphic>
                    <a:graphicData uri="http://schemas.openxmlformats.org/drawingml/2006/picture">
                      <pic:pic>
                        <pic:nvPicPr>
                          <pic:cNvPr id="170722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46510" name="Picture">
</wp:docPr>
                  <a:graphic>
                    <a:graphicData uri="http://schemas.openxmlformats.org/drawingml/2006/picture">
                      <pic:pic>
                        <pic:nvPicPr>
                          <pic:cNvPr id="97454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86765" name="Picture">
</wp:docPr>
                  <a:graphic>
                    <a:graphicData uri="http://schemas.openxmlformats.org/drawingml/2006/picture">
                      <pic:pic>
                        <pic:nvPicPr>
                          <pic:cNvPr id="82708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0464" name="Picture">
</wp:docPr>
                  <a:graphic>
                    <a:graphicData uri="http://schemas.openxmlformats.org/drawingml/2006/picture">
                      <pic:pic>
                        <pic:nvPicPr>
                          <pic:cNvPr id="23330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32943" name="Picture">
</wp:docPr>
                  <a:graphic>
                    <a:graphicData uri="http://schemas.openxmlformats.org/drawingml/2006/picture">
                      <pic:pic>
                        <pic:nvPicPr>
                          <pic:cNvPr id="1630932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036485" name="Picture">
</wp:docPr>
                  <a:graphic>
                    <a:graphicData uri="http://schemas.openxmlformats.org/drawingml/2006/picture">
                      <pic:pic>
                        <pic:nvPicPr>
                          <pic:cNvPr id="10430364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382748" name="Picture">
</wp:docPr>
                        <a:graphic>
                          <a:graphicData uri="http://schemas.openxmlformats.org/drawingml/2006/picture">
                            <pic:pic>
                              <pic:nvPicPr>
                                <pic:cNvPr id="924382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76043" name="Picture">
</wp:docPr>
                  <a:graphic>
                    <a:graphicData uri="http://schemas.openxmlformats.org/drawingml/2006/picture">
                      <pic:pic>
                        <pic:nvPicPr>
                          <pic:cNvPr id="138597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88833" name="Picture">
</wp:docPr>
                  <a:graphic>
                    <a:graphicData uri="http://schemas.openxmlformats.org/drawingml/2006/picture">
                      <pic:pic>
                        <pic:nvPicPr>
                          <pic:cNvPr id="79448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29308" name="Picture">
</wp:docPr>
                  <a:graphic>
                    <a:graphicData uri="http://schemas.openxmlformats.org/drawingml/2006/picture">
                      <pic:pic>
                        <pic:nvPicPr>
                          <pic:cNvPr id="60282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46119" name="Picture">
</wp:docPr>
                  <a:graphic>
                    <a:graphicData uri="http://schemas.openxmlformats.org/drawingml/2006/picture">
                      <pic:pic>
                        <pic:nvPicPr>
                          <pic:cNvPr id="7718461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12277" name="Picture">
</wp:docPr>
                  <a:graphic>
                    <a:graphicData uri="http://schemas.openxmlformats.org/drawingml/2006/picture">
                      <pic:pic>
                        <pic:nvPicPr>
                          <pic:cNvPr id="2096612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7196480" name="Picture">
</wp:docPr>
                  <a:graphic>
                    <a:graphicData uri="http://schemas.openxmlformats.org/drawingml/2006/picture">
                      <pic:pic>
                        <pic:nvPicPr>
                          <pic:cNvPr id="116719648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696555" name="Picture">
</wp:docPr>
                        <a:graphic>
                          <a:graphicData uri="http://schemas.openxmlformats.org/drawingml/2006/picture">
                            <pic:pic>
                              <pic:nvPicPr>
                                <pic:cNvPr id="258696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992695" name="Picture">
</wp:docPr>
                        <a:graphic>
                          <a:graphicData uri="http://schemas.openxmlformats.org/drawingml/2006/picture">
                            <pic:pic>
                              <pic:nvPicPr>
                                <pic:cNvPr id="11689926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66064" name="Picture">
</wp:docPr>
                  <a:graphic>
                    <a:graphicData uri="http://schemas.openxmlformats.org/drawingml/2006/picture">
                      <pic:pic>
                        <pic:nvPicPr>
                          <pic:cNvPr id="68006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04683" name="Picture">
</wp:docPr>
                  <a:graphic>
                    <a:graphicData uri="http://schemas.openxmlformats.org/drawingml/2006/picture">
                      <pic:pic>
                        <pic:nvPicPr>
                          <pic:cNvPr id="138140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5377" name="Picture">
</wp:docPr>
                  <a:graphic>
                    <a:graphicData uri="http://schemas.openxmlformats.org/drawingml/2006/picture">
                      <pic:pic>
                        <pic:nvPicPr>
                          <pic:cNvPr id="18459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07532" name="Picture">
</wp:docPr>
                  <a:graphic>
                    <a:graphicData uri="http://schemas.openxmlformats.org/drawingml/2006/picture">
                      <pic:pic>
                        <pic:nvPicPr>
                          <pic:cNvPr id="1944607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58809" name="Picture">
</wp:docPr>
                  <a:graphic>
                    <a:graphicData uri="http://schemas.openxmlformats.org/drawingml/2006/picture">
                      <pic:pic>
                        <pic:nvPicPr>
                          <pic:cNvPr id="1722058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144972" name="Picture">
</wp:docPr>
                  <a:graphic>
                    <a:graphicData uri="http://schemas.openxmlformats.org/drawingml/2006/picture">
                      <pic:pic>
                        <pic:nvPicPr>
                          <pic:cNvPr id="11271449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02323" name="Picture">
</wp:docPr>
                        <a:graphic>
                          <a:graphicData uri="http://schemas.openxmlformats.org/drawingml/2006/picture">
                            <pic:pic>
                              <pic:nvPicPr>
                                <pic:cNvPr id="14249023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62381" name="Picture">
</wp:docPr>
                  <a:graphic>
                    <a:graphicData uri="http://schemas.openxmlformats.org/drawingml/2006/picture">
                      <pic:pic>
                        <pic:nvPicPr>
                          <pic:cNvPr id="55466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60161" name="Picture">
</wp:docPr>
                  <a:graphic>
                    <a:graphicData uri="http://schemas.openxmlformats.org/drawingml/2006/picture">
                      <pic:pic>
                        <pic:nvPicPr>
                          <pic:cNvPr id="163386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97213" name="Picture">
</wp:docPr>
                  <a:graphic>
                    <a:graphicData uri="http://schemas.openxmlformats.org/drawingml/2006/picture">
                      <pic:pic>
                        <pic:nvPicPr>
                          <pic:cNvPr id="181239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"https://fiches-risques.brgm.fr/georisques/cavite/CSCAW0010013" \t "_self" </w:instrText>
            </w:r>
            <w:r>
              <w:fldChar w:fldCharType="separate"/>
            </w:r>
            <w:r>
              <w:rPr>
                <w:rFonts w:ascii="Marianne" w:hAnsi="Marianne" w:eastAsia="Marianne" w:cs="Marianne"/>
                <w:sz w:val="14"/>
              </w:rPr>
              <w:t xml:space="preserve">CSCAW0010013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grottes et abris sous-roches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91358" name="Picture">
</wp:docPr>
                  <a:graphic>
                    <a:graphicData uri="http://schemas.openxmlformats.org/drawingml/2006/picture">
                      <pic:pic>
                        <pic:nvPicPr>
                          <pic:cNvPr id="95719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62892" name="Picture">
</wp:docPr>
                  <a:graphic>
                    <a:graphicData uri="http://schemas.openxmlformats.org/drawingml/2006/picture">
                      <pic:pic>
                        <pic:nvPicPr>
                          <pic:cNvPr id="129666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Grossa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71116" name="Picture">
</wp:docPr>
                  <a:graphic>
                    <a:graphicData uri="http://schemas.openxmlformats.org/drawingml/2006/picture">
                      <pic:pic>
                        <pic:nvPicPr>
                          <pic:cNvPr id="37647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