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95418" name="Picture">
</wp:docPr>
                  <a:graphic>
                    <a:graphicData uri="http://schemas.openxmlformats.org/drawingml/2006/picture">
                      <pic:pic>
                        <pic:nvPicPr>
                          <pic:cNvPr id="157689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18564" name="Picture">
</wp:docPr>
                  <a:graphic>
                    <a:graphicData uri="http://schemas.openxmlformats.org/drawingml/2006/picture">
                      <pic:pic>
                        <pic:nvPicPr>
                          <pic:cNvPr id="27818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171639" name="Picture">
</wp:docPr>
                        <a:graphic>
                          <a:graphicData uri="http://schemas.openxmlformats.org/drawingml/2006/picture">
                            <pic:pic>
                              <pic:nvPicPr>
                                <pic:cNvPr id="833171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22230 Gomené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345904" name="Picture">
</wp:docPr>
                  <a:graphic>
                    <a:graphicData uri="http://schemas.openxmlformats.org/drawingml/2006/picture">
                      <pic:pic>
                        <pic:nvPicPr>
                          <pic:cNvPr id="855345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067579" name="Picture">
</wp:docPr>
                  <a:graphic>
                    <a:graphicData uri="http://schemas.openxmlformats.org/drawingml/2006/picture">
                      <pic:pic>
                        <pic:nvPicPr>
                          <pic:cNvPr id="1886067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6221" name="Picture">
</wp:docPr>
                  <a:graphic>
                    <a:graphicData uri="http://schemas.openxmlformats.org/drawingml/2006/picture">
                      <pic:pic>
                        <pic:nvPicPr>
                          <pic:cNvPr id="16331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98340" name="Picture">
</wp:docPr>
                  <a:graphic>
                    <a:graphicData uri="http://schemas.openxmlformats.org/drawingml/2006/picture">
                      <pic:pic>
                        <pic:nvPicPr>
                          <pic:cNvPr id="62179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86048" name="Picture">
</wp:docPr>
                  <a:graphic>
                    <a:graphicData uri="http://schemas.openxmlformats.org/drawingml/2006/picture">
                      <pic:pic>
                        <pic:nvPicPr>
                          <pic:cNvPr id="84188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7487" name="Picture">
</wp:docPr>
                        <a:graphic>
                          <a:graphicData uri="http://schemas.openxmlformats.org/drawingml/2006/picture">
                            <pic:pic>
                              <pic:nvPicPr>
                                <pic:cNvPr id="20987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76963" name="Picture">
</wp:docPr>
                        <a:graphic>
                          <a:graphicData uri="http://schemas.openxmlformats.org/drawingml/2006/picture">
                            <pic:pic>
                              <pic:nvPicPr>
                                <pic:cNvPr id="318776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51606" name="Picture">
</wp:docPr>
                        <a:graphic>
                          <a:graphicData uri="http://schemas.openxmlformats.org/drawingml/2006/picture">
                            <pic:pic>
                              <pic:nvPicPr>
                                <pic:cNvPr id="406851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46083" name="Picture">
</wp:docPr>
                        <a:graphic>
                          <a:graphicData uri="http://schemas.openxmlformats.org/drawingml/2006/picture">
                            <pic:pic>
                              <pic:nvPicPr>
                                <pic:cNvPr id="314346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1142" name="Picture">
</wp:docPr>
                        <a:graphic>
                          <a:graphicData uri="http://schemas.openxmlformats.org/drawingml/2006/picture">
                            <pic:pic>
                              <pic:nvPicPr>
                                <pic:cNvPr id="181521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16057" name="Picture">
</wp:docPr>
                        <a:graphic>
                          <a:graphicData uri="http://schemas.openxmlformats.org/drawingml/2006/picture">
                            <pic:pic>
                              <pic:nvPicPr>
                                <pic:cNvPr id="1328916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5783" name="Picture">
</wp:docPr>
                        <a:graphic>
                          <a:graphicData uri="http://schemas.openxmlformats.org/drawingml/2006/picture">
                            <pic:pic>
                              <pic:nvPicPr>
                                <pic:cNvPr id="138815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94051" name="Picture">
</wp:docPr>
                        <a:graphic>
                          <a:graphicData uri="http://schemas.openxmlformats.org/drawingml/2006/picture">
                            <pic:pic>
                              <pic:nvPicPr>
                                <pic:cNvPr id="1244394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10751" name="Picture">
</wp:docPr>
                        <a:graphic>
                          <a:graphicData uri="http://schemas.openxmlformats.org/drawingml/2006/picture">
                            <pic:pic>
                              <pic:nvPicPr>
                                <pic:cNvPr id="20393107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278876" name="Picture">
</wp:docPr>
                        <a:graphic>
                          <a:graphicData uri="http://schemas.openxmlformats.org/drawingml/2006/picture">
                            <pic:pic>
                              <pic:nvPicPr>
                                <pic:cNvPr id="1165278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96196" name="Picture">
</wp:docPr>
                        <a:graphic>
                          <a:graphicData uri="http://schemas.openxmlformats.org/drawingml/2006/picture">
                            <pic:pic>
                              <pic:nvPicPr>
                                <pic:cNvPr id="229896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74639" name="Picture">
</wp:docPr>
                        <a:graphic>
                          <a:graphicData uri="http://schemas.openxmlformats.org/drawingml/2006/picture">
                            <pic:pic>
                              <pic:nvPicPr>
                                <pic:cNvPr id="1816774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50724" name="Picture">
</wp:docPr>
                        <a:graphic>
                          <a:graphicData uri="http://schemas.openxmlformats.org/drawingml/2006/picture">
                            <pic:pic>
                              <pic:nvPicPr>
                                <pic:cNvPr id="1659250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19697" name="Picture">
</wp:docPr>
                        <a:graphic>
                          <a:graphicData uri="http://schemas.openxmlformats.org/drawingml/2006/picture">
                            <pic:pic>
                              <pic:nvPicPr>
                                <pic:cNvPr id="1413119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94346" name="Picture">
</wp:docPr>
                        <a:graphic>
                          <a:graphicData uri="http://schemas.openxmlformats.org/drawingml/2006/picture">
                            <pic:pic>
                              <pic:nvPicPr>
                                <pic:cNvPr id="1822394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56072" name="Picture">
</wp:docPr>
                        <a:graphic>
                          <a:graphicData uri="http://schemas.openxmlformats.org/drawingml/2006/picture">
                            <pic:pic>
                              <pic:nvPicPr>
                                <pic:cNvPr id="1608456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85197" name="Picture">
</wp:docPr>
                        <a:graphic>
                          <a:graphicData uri="http://schemas.openxmlformats.org/drawingml/2006/picture">
                            <pic:pic>
                              <pic:nvPicPr>
                                <pic:cNvPr id="516085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48062" name="Picture">
</wp:docPr>
                        <a:graphic>
                          <a:graphicData uri="http://schemas.openxmlformats.org/drawingml/2006/picture">
                            <pic:pic>
                              <pic:nvPicPr>
                                <pic:cNvPr id="9384480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3204" name="Picture">
</wp:docPr>
                        <a:graphic>
                          <a:graphicData uri="http://schemas.openxmlformats.org/drawingml/2006/picture">
                            <pic:pic>
                              <pic:nvPicPr>
                                <pic:cNvPr id="41683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87051" name="Picture">
</wp:docPr>
                        <a:graphic>
                          <a:graphicData uri="http://schemas.openxmlformats.org/drawingml/2006/picture">
                            <pic:pic>
                              <pic:nvPicPr>
                                <pic:cNvPr id="850687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01075" name="Picture">
</wp:docPr>
                        <a:graphic>
                          <a:graphicData uri="http://schemas.openxmlformats.org/drawingml/2006/picture">
                            <pic:pic>
                              <pic:nvPicPr>
                                <pic:cNvPr id="256701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22783" name="Picture">
</wp:docPr>
                  <a:graphic>
                    <a:graphicData uri="http://schemas.openxmlformats.org/drawingml/2006/picture">
                      <pic:pic>
                        <pic:nvPicPr>
                          <pic:cNvPr id="160962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37713" name="Picture">
</wp:docPr>
                  <a:graphic>
                    <a:graphicData uri="http://schemas.openxmlformats.org/drawingml/2006/picture">
                      <pic:pic>
                        <pic:nvPicPr>
                          <pic:cNvPr id="91653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41393" name="Picture">
</wp:docPr>
                  <a:graphic>
                    <a:graphicData uri="http://schemas.openxmlformats.org/drawingml/2006/picture">
                      <pic:pic>
                        <pic:nvPicPr>
                          <pic:cNvPr id="124804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6752" name="Picture">
</wp:docPr>
                  <a:graphic>
                    <a:graphicData uri="http://schemas.openxmlformats.org/drawingml/2006/picture">
                      <pic:pic>
                        <pic:nvPicPr>
                          <pic:cNvPr id="1364967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08979" name="Picture">
</wp:docPr>
                  <a:graphic>
                    <a:graphicData uri="http://schemas.openxmlformats.org/drawingml/2006/picture">
                      <pic:pic>
                        <pic:nvPicPr>
                          <pic:cNvPr id="299008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2324620" name="Picture">
</wp:docPr>
                  <a:graphic>
                    <a:graphicData uri="http://schemas.openxmlformats.org/drawingml/2006/picture">
                      <pic:pic>
                        <pic:nvPicPr>
                          <pic:cNvPr id="4923246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00735" name="Picture">
</wp:docPr>
                        <a:graphic>
                          <a:graphicData uri="http://schemas.openxmlformats.org/drawingml/2006/picture">
                            <pic:pic>
                              <pic:nvPicPr>
                                <pic:cNvPr id="6381007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5746" name="Picture">
</wp:docPr>
                        <a:graphic>
                          <a:graphicData uri="http://schemas.openxmlformats.org/drawingml/2006/picture">
                            <pic:pic>
                              <pic:nvPicPr>
                                <pic:cNvPr id="2006557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83286" name="Picture">
</wp:docPr>
                  <a:graphic>
                    <a:graphicData uri="http://schemas.openxmlformats.org/drawingml/2006/picture">
                      <pic:pic>
                        <pic:nvPicPr>
                          <pic:cNvPr id="70018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57383" name="Picture">
</wp:docPr>
                  <a:graphic>
                    <a:graphicData uri="http://schemas.openxmlformats.org/drawingml/2006/picture">
                      <pic:pic>
                        <pic:nvPicPr>
                          <pic:cNvPr id="26015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13976" name="Picture">
</wp:docPr>
                  <a:graphic>
                    <a:graphicData uri="http://schemas.openxmlformats.org/drawingml/2006/picture">
                      <pic:pic>
                        <pic:nvPicPr>
                          <pic:cNvPr id="142001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57632" name="Picture">
</wp:docPr>
                        <a:graphic>
                          <a:graphicData uri="http://schemas.openxmlformats.org/drawingml/2006/picture">
                            <pic:pic>
                              <pic:nvPicPr>
                                <pic:cNvPr id="1992057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45117" name="Picture">
</wp:docPr>
                  <a:graphic>
                    <a:graphicData uri="http://schemas.openxmlformats.org/drawingml/2006/picture">
                      <pic:pic>
                        <pic:nvPicPr>
                          <pic:cNvPr id="140074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989178" name="Picture">
</wp:docPr>
                  <a:graphic>
                    <a:graphicData uri="http://schemas.openxmlformats.org/drawingml/2006/picture">
                      <pic:pic>
                        <pic:nvPicPr>
                          <pic:cNvPr id="102498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53498" name="Picture">
</wp:docPr>
                  <a:graphic>
                    <a:graphicData uri="http://schemas.openxmlformats.org/drawingml/2006/picture">
                      <pic:pic>
                        <pic:nvPicPr>
                          <pic:cNvPr id="68215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92209" name="Picture">
</wp:docPr>
                  <a:graphic>
                    <a:graphicData uri="http://schemas.openxmlformats.org/drawingml/2006/picture">
                      <pic:pic>
                        <pic:nvPicPr>
                          <pic:cNvPr id="1438922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53407" name="Picture">
</wp:docPr>
                  <a:graphic>
                    <a:graphicData uri="http://schemas.openxmlformats.org/drawingml/2006/picture">
                      <pic:pic>
                        <pic:nvPicPr>
                          <pic:cNvPr id="286853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0745036" name="Picture">
</wp:docPr>
                  <a:graphic>
                    <a:graphicData uri="http://schemas.openxmlformats.org/drawingml/2006/picture">
                      <pic:pic>
                        <pic:nvPicPr>
                          <pic:cNvPr id="9407450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07627" name="Picture">
</wp:docPr>
                        <a:graphic>
                          <a:graphicData uri="http://schemas.openxmlformats.org/drawingml/2006/picture">
                            <pic:pic>
                              <pic:nvPicPr>
                                <pic:cNvPr id="467507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23749" name="Picture">
</wp:docPr>
                        <a:graphic>
                          <a:graphicData uri="http://schemas.openxmlformats.org/drawingml/2006/picture">
                            <pic:pic>
                              <pic:nvPicPr>
                                <pic:cNvPr id="8861237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07589" name="Picture">
</wp:docPr>
                  <a:graphic>
                    <a:graphicData uri="http://schemas.openxmlformats.org/drawingml/2006/picture">
                      <pic:pic>
                        <pic:nvPicPr>
                          <pic:cNvPr id="92590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9705" name="Picture">
</wp:docPr>
                  <a:graphic>
                    <a:graphicData uri="http://schemas.openxmlformats.org/drawingml/2006/picture">
                      <pic:pic>
                        <pic:nvPicPr>
                          <pic:cNvPr id="12739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23914" name="Picture">
</wp:docPr>
                  <a:graphic>
                    <a:graphicData uri="http://schemas.openxmlformats.org/drawingml/2006/picture">
                      <pic:pic>
                        <pic:nvPicPr>
                          <pic:cNvPr id="98332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790702" name="Picture">
</wp:docPr>
                  <a:graphic>
                    <a:graphicData uri="http://schemas.openxmlformats.org/drawingml/2006/picture">
                      <pic:pic>
                        <pic:nvPicPr>
                          <pic:cNvPr id="17057907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465" name="Picture">
</wp:docPr>
                  <a:graphic>
                    <a:graphicData uri="http://schemas.openxmlformats.org/drawingml/2006/picture">
                      <pic:pic>
                        <pic:nvPicPr>
                          <pic:cNvPr id="3893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108988" name="Picture">
</wp:docPr>
                  <a:graphic>
                    <a:graphicData uri="http://schemas.openxmlformats.org/drawingml/2006/picture">
                      <pic:pic>
                        <pic:nvPicPr>
                          <pic:cNvPr id="6091089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44008" name="Picture">
</wp:docPr>
                        <a:graphic>
                          <a:graphicData uri="http://schemas.openxmlformats.org/drawingml/2006/picture">
                            <pic:pic>
                              <pic:nvPicPr>
                                <pic:cNvPr id="1244644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65995" name="Picture">
</wp:docPr>
                        <a:graphic>
                          <a:graphicData uri="http://schemas.openxmlformats.org/drawingml/2006/picture">
                            <pic:pic>
                              <pic:nvPicPr>
                                <pic:cNvPr id="4768659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56716" name="Picture">
</wp:docPr>
                  <a:graphic>
                    <a:graphicData uri="http://schemas.openxmlformats.org/drawingml/2006/picture">
                      <pic:pic>
                        <pic:nvPicPr>
                          <pic:cNvPr id="68595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71291" name="Picture">
</wp:docPr>
                  <a:graphic>
                    <a:graphicData uri="http://schemas.openxmlformats.org/drawingml/2006/picture">
                      <pic:pic>
                        <pic:nvPicPr>
                          <pic:cNvPr id="196887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746797" name="Picture">
</wp:docPr>
                  <a:graphic>
                    <a:graphicData uri="http://schemas.openxmlformats.org/drawingml/2006/picture">
                      <pic:pic>
                        <pic:nvPicPr>
                          <pic:cNvPr id="55274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925586" name="Picture">
</wp:docPr>
                  <a:graphic>
                    <a:graphicData uri="http://schemas.openxmlformats.org/drawingml/2006/picture">
                      <pic:pic>
                        <pic:nvPicPr>
                          <pic:cNvPr id="1414925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25618" name="Picture">
</wp:docPr>
                  <a:graphic>
                    <a:graphicData uri="http://schemas.openxmlformats.org/drawingml/2006/picture">
                      <pic:pic>
                        <pic:nvPicPr>
                          <pic:cNvPr id="1361925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055198" name="Picture">
</wp:docPr>
                  <a:graphic>
                    <a:graphicData uri="http://schemas.openxmlformats.org/drawingml/2006/picture">
                      <pic:pic>
                        <pic:nvPicPr>
                          <pic:cNvPr id="15760551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3114" name="Picture">
</wp:docPr>
                        <a:graphic>
                          <a:graphicData uri="http://schemas.openxmlformats.org/drawingml/2006/picture">
                            <pic:pic>
                              <pic:nvPicPr>
                                <pic:cNvPr id="1301431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92051" name="Picture">
</wp:docPr>
                  <a:graphic>
                    <a:graphicData uri="http://schemas.openxmlformats.org/drawingml/2006/picture">
                      <pic:pic>
                        <pic:nvPicPr>
                          <pic:cNvPr id="198689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23916" name="Picture">
</wp:docPr>
                  <a:graphic>
                    <a:graphicData uri="http://schemas.openxmlformats.org/drawingml/2006/picture">
                      <pic:pic>
                        <pic:nvPicPr>
                          <pic:cNvPr id="67322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70753" name="Picture">
</wp:docPr>
                  <a:graphic>
                    <a:graphicData uri="http://schemas.openxmlformats.org/drawingml/2006/picture">
                      <pic:pic>
                        <pic:nvPicPr>
                          <pic:cNvPr id="56127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Gomene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40236" name="Picture">
</wp:docPr>
                  <a:graphic>
                    <a:graphicData uri="http://schemas.openxmlformats.org/drawingml/2006/picture">
                      <pic:pic>
                        <pic:nvPicPr>
                          <pic:cNvPr id="127374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01225" name="Picture">
</wp:docPr>
                  <a:graphic>
                    <a:graphicData uri="http://schemas.openxmlformats.org/drawingml/2006/picture">
                      <pic:pic>
                        <pic:nvPicPr>
                          <pic:cNvPr id="173230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62055" name="Picture">
</wp:docPr>
                  <a:graphic>
                    <a:graphicData uri="http://schemas.openxmlformats.org/drawingml/2006/picture">
                      <pic:pic>
                        <pic:nvPicPr>
                          <pic:cNvPr id="169086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19554" name="Picture">
</wp:docPr>
                  <a:graphic>
                    <a:graphicData uri="http://schemas.openxmlformats.org/drawingml/2006/picture">
                      <pic:pic>
                        <pic:nvPicPr>
                          <pic:cNvPr id="14033195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97645" name="Picture">
</wp:docPr>
                  <a:graphic>
                    <a:graphicData uri="http://schemas.openxmlformats.org/drawingml/2006/picture">
                      <pic:pic>
                        <pic:nvPicPr>
                          <pic:cNvPr id="1376497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771334" name="Picture">
</wp:docPr>
                  <a:graphic>
                    <a:graphicData uri="http://schemas.openxmlformats.org/drawingml/2006/picture">
                      <pic:pic>
                        <pic:nvPicPr>
                          <pic:cNvPr id="1295771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60630" name="Picture">
</wp:docPr>
                        <a:graphic>
                          <a:graphicData uri="http://schemas.openxmlformats.org/drawingml/2006/picture">
                            <pic:pic>
                              <pic:nvPicPr>
                                <pic:cNvPr id="1992860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42079" name="Picture">
</wp:docPr>
                  <a:graphic>
                    <a:graphicData uri="http://schemas.openxmlformats.org/drawingml/2006/picture">
                      <pic:pic>
                        <pic:nvPicPr>
                          <pic:cNvPr id="169184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72858" name="Picture">
</wp:docPr>
                  <a:graphic>
                    <a:graphicData uri="http://schemas.openxmlformats.org/drawingml/2006/picture">
                      <pic:pic>
                        <pic:nvPicPr>
                          <pic:cNvPr id="60747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30417" name="Picture">
</wp:docPr>
                  <a:graphic>
                    <a:graphicData uri="http://schemas.openxmlformats.org/drawingml/2006/picture">
                      <pic:pic>
                        <pic:nvPicPr>
                          <pic:cNvPr id="80993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42460" name="Picture">
</wp:docPr>
                  <a:graphic>
                    <a:graphicData uri="http://schemas.openxmlformats.org/drawingml/2006/picture">
                      <pic:pic>
                        <pic:nvPicPr>
                          <pic:cNvPr id="1327542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07857" name="Picture">
</wp:docPr>
                  <a:graphic>
                    <a:graphicData uri="http://schemas.openxmlformats.org/drawingml/2006/picture">
                      <pic:pic>
                        <pic:nvPicPr>
                          <pic:cNvPr id="1944807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554164" name="Picture">
</wp:docPr>
                  <a:graphic>
                    <a:graphicData uri="http://schemas.openxmlformats.org/drawingml/2006/picture">
                      <pic:pic>
                        <pic:nvPicPr>
                          <pic:cNvPr id="19885541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30668" name="Picture">
</wp:docPr>
                        <a:graphic>
                          <a:graphicData uri="http://schemas.openxmlformats.org/drawingml/2006/picture">
                            <pic:pic>
                              <pic:nvPicPr>
                                <pic:cNvPr id="1965130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51473" name="Picture">
</wp:docPr>
                  <a:graphic>
                    <a:graphicData uri="http://schemas.openxmlformats.org/drawingml/2006/picture">
                      <pic:pic>
                        <pic:nvPicPr>
                          <pic:cNvPr id="87315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64784" name="Picture">
</wp:docPr>
                  <a:graphic>
                    <a:graphicData uri="http://schemas.openxmlformats.org/drawingml/2006/picture">
                      <pic:pic>
                        <pic:nvPicPr>
                          <pic:cNvPr id="79226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63200" name="Picture">
</wp:docPr>
                  <a:graphic>
                    <a:graphicData uri="http://schemas.openxmlformats.org/drawingml/2006/picture">
                      <pic:pic>
                        <pic:nvPicPr>
                          <pic:cNvPr id="184086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Gomene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608675" name="Picture">
</wp:docPr>
                  <a:graphic>
                    <a:graphicData uri="http://schemas.openxmlformats.org/drawingml/2006/picture">
                      <pic:pic>
                        <pic:nvPicPr>
                          <pic:cNvPr id="122660867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25270" name="Picture">
</wp:docPr>
                  <a:graphic>
                    <a:graphicData uri="http://schemas.openxmlformats.org/drawingml/2006/picture">
                      <pic:pic>
                        <pic:nvPicPr>
                          <pic:cNvPr id="840325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44402" name="Picture">
</wp:docPr>
                  <a:graphic>
                    <a:graphicData uri="http://schemas.openxmlformats.org/drawingml/2006/picture">
                      <pic:pic>
                        <pic:nvPicPr>
                          <pic:cNvPr id="19904440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2766" name="Picture">
</wp:docPr>
                        <a:graphic>
                          <a:graphicData uri="http://schemas.openxmlformats.org/drawingml/2006/picture">
                            <pic:pic>
                              <pic:nvPicPr>
                                <pic:cNvPr id="5179276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85188" name="Picture">
</wp:docPr>
                  <a:graphic>
                    <a:graphicData uri="http://schemas.openxmlformats.org/drawingml/2006/picture">
                      <pic:pic>
                        <pic:nvPicPr>
                          <pic:cNvPr id="32648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8283" name="Picture">
</wp:docPr>
                  <a:graphic>
                    <a:graphicData uri="http://schemas.openxmlformats.org/drawingml/2006/picture">
                      <pic:pic>
                        <pic:nvPicPr>
                          <pic:cNvPr id="10053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86594" name="Picture">
</wp:docPr>
                  <a:graphic>
                    <a:graphicData uri="http://schemas.openxmlformats.org/drawingml/2006/picture">
                      <pic:pic>
                        <pic:nvPicPr>
                          <pic:cNvPr id="107258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"https://fiches-risques.brgm.fr/georisques/infosols/instruction/SSP000126901" \t "_blank" </w:instrText>
            </w:r>
            <w:r>
              <w:fldChar w:fldCharType="separate"/>
            </w:r>
            <w:r>
              <w:rPr>
                <w:rFonts w:ascii="Marianne" w:hAnsi="Marianne" w:eastAsia="Marianne" w:cs="Marianne"/>
                <w:sz w:val="14"/>
              </w:rPr>
              <w:t xml:space="preserve">SSP000126901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Guenaye Nord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"https://fiches-risques.brgm.fr/georisques/infosols/instruction/SSP000526501" \t "_blank" </w:instrText>
            </w:r>
            <w:r>
              <w:fldChar w:fldCharType="separate"/>
            </w:r>
            <w:r>
              <w:rPr>
                <w:rFonts w:ascii="Marianne" w:hAnsi="Marianne" w:eastAsia="Marianne" w:cs="Marianne"/>
                <w:sz w:val="14"/>
              </w:rPr>
              <w:t xml:space="preserve">SSP000526501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Guenaye Sud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122270" name="Picture">
</wp:docPr>
                  <a:graphic>
                    <a:graphicData uri="http://schemas.openxmlformats.org/drawingml/2006/picture">
                      <pic:pic>
                        <pic:nvPicPr>
                          <pic:cNvPr id="214712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68231" name="Picture">
</wp:docPr>
                  <a:graphic>
                    <a:graphicData uri="http://schemas.openxmlformats.org/drawingml/2006/picture">
                      <pic:pic>
                        <pic:nvPicPr>
                          <pic:cNvPr id="180816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22230 Gomené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53615" name="Picture">
</wp:docPr>
                  <a:graphic>
                    <a:graphicData uri="http://schemas.openxmlformats.org/drawingml/2006/picture">
                      <pic:pic>
                        <pic:nvPicPr>
                          <pic:cNvPr id="143415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"https://fiches-risques.brgm.fr/georisques/casias/SSP4104151" \t "_blank" </w:instrText>
            </w:r>
            <w:r>
              <w:fldChar w:fldCharType="separate"/>
            </w:r>
            <w:r>
              <w:rPr>
                <w:rFonts w:ascii="Marianne" w:hAnsi="Marianne" w:eastAsia="Marianne" w:cs="Marianne"/>
                <w:sz w:val="14"/>
              </w:rPr>
              <w:t xml:space="preserve">SSP4104151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ROQUETTON (Carrières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"https://fiches-risques.brgm.fr/georisques/casias/SSP4103474" \t "_blank" </w:instrText>
            </w:r>
            <w:r>
              <w:fldChar w:fldCharType="separate"/>
            </w:r>
            <w:r>
              <w:rPr>
                <w:rFonts w:ascii="Marianne" w:hAnsi="Marianne" w:eastAsia="Marianne" w:cs="Marianne"/>
                <w:sz w:val="14"/>
              </w:rPr>
              <w:t xml:space="preserve">SSP4103474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ROQUETTON CARRIERES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"https://fiches-risques.brgm.fr/georisques/casias/SSP3805317" \t "_blank" </w:instrText>
            </w:r>
            <w:r>
              <w:fldChar w:fldCharType="separate"/>
            </w:r>
            <w:r>
              <w:rPr>
                <w:rFonts w:ascii="Marianne" w:hAnsi="Marianne" w:eastAsia="Marianne" w:cs="Marianne"/>
                <w:sz w:val="14"/>
              </w:rPr>
              <w:t xml:space="preserve">SSP3805317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"https://fiches-risques.brgm.fr/georisques/casias/SSP3805081" \t "_blank" </w:instrText>
            </w:r>
            <w:r>
              <w:fldChar w:fldCharType="separate"/>
            </w:r>
            <w:r>
              <w:rPr>
                <w:rFonts w:ascii="Marianne" w:hAnsi="Marianne" w:eastAsia="Marianne" w:cs="Marianne"/>
                <w:sz w:val="14"/>
              </w:rPr>
              <w:t xml:space="preserve">SSP3805081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"https://fiches-risques.brgm.fr/georisques/casias/SSP3803921" \t "_blank" </w:instrText>
            </w:r>
            <w:r>
              <w:fldChar w:fldCharType="separate"/>
            </w:r>
            <w:r>
              <w:rPr>
                <w:rFonts w:ascii="Marianne" w:hAnsi="Marianne" w:eastAsia="Marianne" w:cs="Marianne"/>
                <w:sz w:val="14"/>
              </w:rPr>
              <w:t xml:space="preserve">SSP3803921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"https://fiches-risques.brgm.fr/georisques/casias/SSP481665" \t "_blank" </w:instrText>
            </w:r>
            <w:r>
              <w:fldChar w:fldCharType="separate"/>
            </w:r>
            <w:r>
              <w:rPr>
                <w:rFonts w:ascii="Marianne" w:hAnsi="Marianne" w:eastAsia="Marianne" w:cs="Marianne"/>
                <w:sz w:val="14"/>
              </w:rPr>
              <w:t xml:space="preserve">SSP481665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PENCOLE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"https://fiches-risques.brgm.fr/georisques/casias/SSP481658" \t "_blank" </w:instrText>
            </w:r>
            <w:r>
              <w:fldChar w:fldCharType="separate"/>
            </w:r>
            <w:r>
              <w:rPr>
                <w:rFonts w:ascii="Marianne" w:hAnsi="Marianne" w:eastAsia="Marianne" w:cs="Marianne"/>
                <w:sz w:val="14"/>
              </w:rPr>
              <w:t xml:space="preserve">SSP481658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PENCOLE GERARD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"https://fiches-risques.brgm.fr/georisques/casias/SSP481655" \t "_blank" </w:instrText>
            </w:r>
            <w:r>
              <w:fldChar w:fldCharType="separate"/>
            </w:r>
            <w:r>
              <w:rPr>
                <w:rFonts w:ascii="Marianne" w:hAnsi="Marianne" w:eastAsia="Marianne" w:cs="Marianne"/>
                <w:sz w:val="14"/>
              </w:rPr>
              <w:t xml:space="preserve">SSP481655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HAUT COUESLAN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