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94155" name="Picture">
</wp:docPr>
                  <a:graphic>
                    <a:graphicData uri="http://schemas.openxmlformats.org/drawingml/2006/picture">
                      <pic:pic>
                        <pic:nvPicPr>
                          <pic:cNvPr id="202599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4911688" name="Picture">
</wp:docPr>
                  <a:graphic>
                    <a:graphicData uri="http://schemas.openxmlformats.org/drawingml/2006/picture">
                      <pic:pic>
                        <pic:nvPicPr>
                          <pic:cNvPr id="1644911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420918" name="Picture">
</wp:docPr>
                        <a:graphic>
                          <a:graphicData uri="http://schemas.openxmlformats.org/drawingml/2006/picture">
                            <pic:pic>
                              <pic:nvPicPr>
                                <pic:cNvPr id="1863420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Gizy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716652" name="Picture">
</wp:docPr>
                  <a:graphic>
                    <a:graphicData uri="http://schemas.openxmlformats.org/drawingml/2006/picture">
                      <pic:pic>
                        <pic:nvPicPr>
                          <pic:cNvPr id="1131716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53793" name="Picture">
</wp:docPr>
                  <a:graphic>
                    <a:graphicData uri="http://schemas.openxmlformats.org/drawingml/2006/picture">
                      <pic:pic>
                        <pic:nvPicPr>
                          <pic:cNvPr id="187053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23046" name="Picture">
</wp:docPr>
                  <a:graphic>
                    <a:graphicData uri="http://schemas.openxmlformats.org/drawingml/2006/picture">
                      <pic:pic>
                        <pic:nvPicPr>
                          <pic:cNvPr id="38662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35286" name="Picture">
</wp:docPr>
                  <a:graphic>
                    <a:graphicData uri="http://schemas.openxmlformats.org/drawingml/2006/picture">
                      <pic:pic>
                        <pic:nvPicPr>
                          <pic:cNvPr id="178013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77707" name="Picture">
</wp:docPr>
                  <a:graphic>
                    <a:graphicData uri="http://schemas.openxmlformats.org/drawingml/2006/picture">
                      <pic:pic>
                        <pic:nvPicPr>
                          <pic:cNvPr id="146827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8768" name="Picture">
</wp:docPr>
                        <a:graphic>
                          <a:graphicData uri="http://schemas.openxmlformats.org/drawingml/2006/picture">
                            <pic:pic>
                              <pic:nvPicPr>
                                <pic:cNvPr id="174308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09224" name="Picture">
</wp:docPr>
                        <a:graphic>
                          <a:graphicData uri="http://schemas.openxmlformats.org/drawingml/2006/picture">
                            <pic:pic>
                              <pic:nvPicPr>
                                <pic:cNvPr id="681209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33814" name="Picture">
</wp:docPr>
                        <a:graphic>
                          <a:graphicData uri="http://schemas.openxmlformats.org/drawingml/2006/picture">
                            <pic:pic>
                              <pic:nvPicPr>
                                <pic:cNvPr id="331933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795952" name="Picture">
</wp:docPr>
                        <a:graphic>
                          <a:graphicData uri="http://schemas.openxmlformats.org/drawingml/2006/picture">
                            <pic:pic>
                              <pic:nvPicPr>
                                <pic:cNvPr id="1315795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31750" name="Picture">
</wp:docPr>
                        <a:graphic>
                          <a:graphicData uri="http://schemas.openxmlformats.org/drawingml/2006/picture">
                            <pic:pic>
                              <pic:nvPicPr>
                                <pic:cNvPr id="1853031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906346" name="Picture">
</wp:docPr>
                        <a:graphic>
                          <a:graphicData uri="http://schemas.openxmlformats.org/drawingml/2006/picture">
                            <pic:pic>
                              <pic:nvPicPr>
                                <pic:cNvPr id="1139906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181555" name="Picture">
</wp:docPr>
                        <a:graphic>
                          <a:graphicData uri="http://schemas.openxmlformats.org/drawingml/2006/picture">
                            <pic:pic>
                              <pic:nvPicPr>
                                <pic:cNvPr id="3371815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43419" name="Picture">
</wp:docPr>
                        <a:graphic>
                          <a:graphicData uri="http://schemas.openxmlformats.org/drawingml/2006/picture">
                            <pic:pic>
                              <pic:nvPicPr>
                                <pic:cNvPr id="697643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15160" name="Picture">
</wp:docPr>
                        <a:graphic>
                          <a:graphicData uri="http://schemas.openxmlformats.org/drawingml/2006/picture">
                            <pic:pic>
                              <pic:nvPicPr>
                                <pic:cNvPr id="2825151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28827" name="Picture">
</wp:docPr>
                        <a:graphic>
                          <a:graphicData uri="http://schemas.openxmlformats.org/drawingml/2006/picture">
                            <pic:pic>
                              <pic:nvPicPr>
                                <pic:cNvPr id="12404288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0154" name="Picture">
</wp:docPr>
                        <a:graphic>
                          <a:graphicData uri="http://schemas.openxmlformats.org/drawingml/2006/picture">
                            <pic:pic>
                              <pic:nvPicPr>
                                <pic:cNvPr id="181210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69620" name="Picture">
</wp:docPr>
                        <a:graphic>
                          <a:graphicData uri="http://schemas.openxmlformats.org/drawingml/2006/picture">
                            <pic:pic>
                              <pic:nvPicPr>
                                <pic:cNvPr id="13329696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588169" name="Picture">
</wp:docPr>
                        <a:graphic>
                          <a:graphicData uri="http://schemas.openxmlformats.org/drawingml/2006/picture">
                            <pic:pic>
                              <pic:nvPicPr>
                                <pic:cNvPr id="11755881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81444" name="Picture">
</wp:docPr>
                        <a:graphic>
                          <a:graphicData uri="http://schemas.openxmlformats.org/drawingml/2006/picture">
                            <pic:pic>
                              <pic:nvPicPr>
                                <pic:cNvPr id="699881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372219" name="Picture">
</wp:docPr>
                        <a:graphic>
                          <a:graphicData uri="http://schemas.openxmlformats.org/drawingml/2006/picture">
                            <pic:pic>
                              <pic:nvPicPr>
                                <pic:cNvPr id="6463722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715622" name="Picture">
</wp:docPr>
                        <a:graphic>
                          <a:graphicData uri="http://schemas.openxmlformats.org/drawingml/2006/picture">
                            <pic:pic>
                              <pic:nvPicPr>
                                <pic:cNvPr id="304715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73551" name="Picture">
</wp:docPr>
                        <a:graphic>
                          <a:graphicData uri="http://schemas.openxmlformats.org/drawingml/2006/picture">
                            <pic:pic>
                              <pic:nvPicPr>
                                <pic:cNvPr id="7032735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97688" name="Picture">
</wp:docPr>
                        <a:graphic>
                          <a:graphicData uri="http://schemas.openxmlformats.org/drawingml/2006/picture">
                            <pic:pic>
                              <pic:nvPicPr>
                                <pic:cNvPr id="2175976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94069" name="Picture">
</wp:docPr>
                  <a:graphic>
                    <a:graphicData uri="http://schemas.openxmlformats.org/drawingml/2006/picture">
                      <pic:pic>
                        <pic:nvPicPr>
                          <pic:cNvPr id="190249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45936" name="Picture">
</wp:docPr>
                  <a:graphic>
                    <a:graphicData uri="http://schemas.openxmlformats.org/drawingml/2006/picture">
                      <pic:pic>
                        <pic:nvPicPr>
                          <pic:cNvPr id="185934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42288" name="Picture">
</wp:docPr>
                  <a:graphic>
                    <a:graphicData uri="http://schemas.openxmlformats.org/drawingml/2006/picture">
                      <pic:pic>
                        <pic:nvPicPr>
                          <pic:cNvPr id="147214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70187" name="Picture">
</wp:docPr>
                  <a:graphic>
                    <a:graphicData uri="http://schemas.openxmlformats.org/drawingml/2006/picture">
                      <pic:pic>
                        <pic:nvPicPr>
                          <pic:cNvPr id="572170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52051" name="Picture">
</wp:docPr>
                  <a:graphic>
                    <a:graphicData uri="http://schemas.openxmlformats.org/drawingml/2006/picture">
                      <pic:pic>
                        <pic:nvPicPr>
                          <pic:cNvPr id="850252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923823" name="Picture">
</wp:docPr>
                  <a:graphic>
                    <a:graphicData uri="http://schemas.openxmlformats.org/drawingml/2006/picture">
                      <pic:pic>
                        <pic:nvPicPr>
                          <pic:cNvPr id="1750923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0270" name="Picture">
</wp:docPr>
                        <a:graphic>
                          <a:graphicData uri="http://schemas.openxmlformats.org/drawingml/2006/picture">
                            <pic:pic>
                              <pic:nvPicPr>
                                <pic:cNvPr id="80990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281884" name="Picture">
</wp:docPr>
                  <a:graphic>
                    <a:graphicData uri="http://schemas.openxmlformats.org/drawingml/2006/picture">
                      <pic:pic>
                        <pic:nvPicPr>
                          <pic:cNvPr id="45628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12237" name="Picture">
</wp:docPr>
                  <a:graphic>
                    <a:graphicData uri="http://schemas.openxmlformats.org/drawingml/2006/picture">
                      <pic:pic>
                        <pic:nvPicPr>
                          <pic:cNvPr id="45291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132" name="Picture">
</wp:docPr>
                  <a:graphic>
                    <a:graphicData uri="http://schemas.openxmlformats.org/drawingml/2006/picture">
                      <pic:pic>
                        <pic:nvPicPr>
                          <pic:cNvPr id="357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960297" name="Picture">
</wp:docPr>
                  <a:graphic>
                    <a:graphicData uri="http://schemas.openxmlformats.org/drawingml/2006/picture">
                      <pic:pic>
                        <pic:nvPicPr>
                          <pic:cNvPr id="2619602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5860" name="Picture">
</wp:docPr>
                  <a:graphic>
                    <a:graphicData uri="http://schemas.openxmlformats.org/drawingml/2006/picture">
                      <pic:pic>
                        <pic:nvPicPr>
                          <pic:cNvPr id="196995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432747" name="Picture">
</wp:docPr>
                  <a:graphic>
                    <a:graphicData uri="http://schemas.openxmlformats.org/drawingml/2006/picture">
                      <pic:pic>
                        <pic:nvPicPr>
                          <pic:cNvPr id="18924327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716305" name="Picture">
</wp:docPr>
                        <a:graphic>
                          <a:graphicData uri="http://schemas.openxmlformats.org/drawingml/2006/picture">
                            <pic:pic>
                              <pic:nvPicPr>
                                <pic:cNvPr id="4107163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8214" name="Picture">
</wp:docPr>
                  <a:graphic>
                    <a:graphicData uri="http://schemas.openxmlformats.org/drawingml/2006/picture">
                      <pic:pic>
                        <pic:nvPicPr>
                          <pic:cNvPr id="16760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10312" name="Picture">
</wp:docPr>
                  <a:graphic>
                    <a:graphicData uri="http://schemas.openxmlformats.org/drawingml/2006/picture">
                      <pic:pic>
                        <pic:nvPicPr>
                          <pic:cNvPr id="168321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16156" name="Picture">
</wp:docPr>
                  <a:graphic>
                    <a:graphicData uri="http://schemas.openxmlformats.org/drawingml/2006/picture">
                      <pic:pic>
                        <pic:nvPicPr>
                          <pic:cNvPr id="47831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711490" name="Picture">
</wp:docPr>
                  <a:graphic>
                    <a:graphicData uri="http://schemas.openxmlformats.org/drawingml/2006/picture">
                      <pic:pic>
                        <pic:nvPicPr>
                          <pic:cNvPr id="20397114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823677" name="Picture">
</wp:docPr>
                  <a:graphic>
                    <a:graphicData uri="http://schemas.openxmlformats.org/drawingml/2006/picture">
                      <pic:pic>
                        <pic:nvPicPr>
                          <pic:cNvPr id="198382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52006" name="Picture">
</wp:docPr>
                  <a:graphic>
                    <a:graphicData uri="http://schemas.openxmlformats.org/drawingml/2006/picture">
                      <pic:pic>
                        <pic:nvPicPr>
                          <pic:cNvPr id="18891520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84310" name="Picture">
</wp:docPr>
                        <a:graphic>
                          <a:graphicData uri="http://schemas.openxmlformats.org/drawingml/2006/picture">
                            <pic:pic>
                              <pic:nvPicPr>
                                <pic:cNvPr id="992184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02280" name="Picture">
</wp:docPr>
                  <a:graphic>
                    <a:graphicData uri="http://schemas.openxmlformats.org/drawingml/2006/picture">
                      <pic:pic>
                        <pic:nvPicPr>
                          <pic:cNvPr id="44410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66578" name="Picture">
</wp:docPr>
                  <a:graphic>
                    <a:graphicData uri="http://schemas.openxmlformats.org/drawingml/2006/picture">
                      <pic:pic>
                        <pic:nvPicPr>
                          <pic:cNvPr id="47316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90872" name="Picture">
</wp:docPr>
                  <a:graphic>
                    <a:graphicData uri="http://schemas.openxmlformats.org/drawingml/2006/picture">
                      <pic:pic>
                        <pic:nvPicPr>
                          <pic:cNvPr id="184599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821413" name="Picture">
</wp:docPr>
                  <a:graphic>
                    <a:graphicData uri="http://schemas.openxmlformats.org/drawingml/2006/picture">
                      <pic:pic>
                        <pic:nvPicPr>
                          <pic:cNvPr id="1836821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42065" name="Picture">
</wp:docPr>
                  <a:graphic>
                    <a:graphicData uri="http://schemas.openxmlformats.org/drawingml/2006/picture">
                      <pic:pic>
                        <pic:nvPicPr>
                          <pic:cNvPr id="982242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862492" name="Picture">
</wp:docPr>
                  <a:graphic>
                    <a:graphicData uri="http://schemas.openxmlformats.org/drawingml/2006/picture">
                      <pic:pic>
                        <pic:nvPicPr>
                          <pic:cNvPr id="3668624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6237" name="Picture">
</wp:docPr>
                        <a:graphic>
                          <a:graphicData uri="http://schemas.openxmlformats.org/drawingml/2006/picture">
                            <pic:pic>
                              <pic:nvPicPr>
                                <pic:cNvPr id="193276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73537" name="Picture">
</wp:docPr>
                  <a:graphic>
                    <a:graphicData uri="http://schemas.openxmlformats.org/drawingml/2006/picture">
                      <pic:pic>
                        <pic:nvPicPr>
                          <pic:cNvPr id="189837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34458" name="Picture">
</wp:docPr>
                  <a:graphic>
                    <a:graphicData uri="http://schemas.openxmlformats.org/drawingml/2006/picture">
                      <pic:pic>
                        <pic:nvPicPr>
                          <pic:cNvPr id="144253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94929" name="Picture">
</wp:docPr>
                  <a:graphic>
                    <a:graphicData uri="http://schemas.openxmlformats.org/drawingml/2006/picture">
                      <pic:pic>
                        <pic:nvPicPr>
                          <pic:cNvPr id="71739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94525" name="Picture">
</wp:docPr>
                  <a:graphic>
                    <a:graphicData uri="http://schemas.openxmlformats.org/drawingml/2006/picture">
                      <pic:pic>
                        <pic:nvPicPr>
                          <pic:cNvPr id="26729452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21732" name="Picture">
</wp:docPr>
                  <a:graphic>
                    <a:graphicData uri="http://schemas.openxmlformats.org/drawingml/2006/picture">
                      <pic:pic>
                        <pic:nvPicPr>
                          <pic:cNvPr id="1931121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4540731" name="Picture">
</wp:docPr>
                  <a:graphic>
                    <a:graphicData uri="http://schemas.openxmlformats.org/drawingml/2006/picture">
                      <pic:pic>
                        <pic:nvPicPr>
                          <pic:cNvPr id="6245407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0921" name="Picture">
</wp:docPr>
                  <a:graphic>
                    <a:graphicData uri="http://schemas.openxmlformats.org/drawingml/2006/picture">
                      <pic:pic>
                        <pic:nvPicPr>
                          <pic:cNvPr id="6873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77269" name="Picture">
</wp:docPr>
                  <a:graphic>
                    <a:graphicData uri="http://schemas.openxmlformats.org/drawingml/2006/picture">
                      <pic:pic>
                        <pic:nvPicPr>
                          <pic:cNvPr id="182297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31688" name="Picture">
</wp:docPr>
                  <a:graphic>
                    <a:graphicData uri="http://schemas.openxmlformats.org/drawingml/2006/picture">
                      <pic:pic>
                        <pic:nvPicPr>
                          <pic:cNvPr id="153683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567153" name="Picture">
</wp:docPr>
                  <a:graphic>
                    <a:graphicData uri="http://schemas.openxmlformats.org/drawingml/2006/picture">
                      <pic:pic>
                        <pic:nvPicPr>
                          <pic:cNvPr id="18195671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24816" name="Picture">
</wp:docPr>
                  <a:graphic>
                    <a:graphicData uri="http://schemas.openxmlformats.org/drawingml/2006/picture">
                      <pic:pic>
                        <pic:nvPicPr>
                          <pic:cNvPr id="1358124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686050" name="Picture">
</wp:docPr>
                  <a:graphic>
                    <a:graphicData uri="http://schemas.openxmlformats.org/drawingml/2006/picture">
                      <pic:pic>
                        <pic:nvPicPr>
                          <pic:cNvPr id="2646860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27570" name="Picture">
</wp:docPr>
                  <a:graphic>
                    <a:graphicData uri="http://schemas.openxmlformats.org/drawingml/2006/picture">
                      <pic:pic>
                        <pic:nvPicPr>
                          <pic:cNvPr id="74372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74331" name="Picture">
</wp:docPr>
                  <a:graphic>
                    <a:graphicData uri="http://schemas.openxmlformats.org/drawingml/2006/picture">
                      <pic:pic>
                        <pic:nvPicPr>
                          <pic:cNvPr id="21497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55879" name="Picture">
</wp:docPr>
                  <a:graphic>
                    <a:graphicData uri="http://schemas.openxmlformats.org/drawingml/2006/picture">
                      <pic:pic>
                        <pic:nvPicPr>
                          <pic:cNvPr id="21795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"https://fiches-risques.brgm.fr/georisques/casias/SSP4018005" \t "_blank" </w:instrText>
            </w:r>
            <w:r>
              <w:fldChar w:fldCharType="separate"/>
            </w:r>
            <w:r>
              <w:rPr>
                <w:rFonts w:ascii="Marianne" w:hAnsi="Marianne" w:eastAsia="Marianne" w:cs="Marianne"/>
                <w:sz w:val="14"/>
              </w:rPr>
              <w:t xml:space="preserve">SSP4018005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"https://fiches-risques.brgm.fr/georisques/casias/SSP4017007" \t "_blank" </w:instrText>
            </w:r>
            <w:r>
              <w:fldChar w:fldCharType="separate"/>
            </w:r>
            <w:r>
              <w:rPr>
                <w:rFonts w:ascii="Marianne" w:hAnsi="Marianne" w:eastAsia="Marianne" w:cs="Marianne"/>
                <w:sz w:val="14"/>
              </w:rPr>
              <w:t xml:space="preserve">SSP4017007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de la Gare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"https://fiches-risques.brgm.fr/georisques/casias/SSP4017006" \t "_blank" </w:instrText>
            </w:r>
            <w:r>
              <w:fldChar w:fldCharType="separate"/>
            </w:r>
            <w:r>
              <w:rPr>
                <w:rFonts w:ascii="Marianne" w:hAnsi="Marianne" w:eastAsia="Marianne" w:cs="Marianne"/>
                <w:sz w:val="14"/>
              </w:rPr>
              <w:t xml:space="preserve">SSP4017006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BEAUFORT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