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96843" name="Picture">
</wp:docPr>
                  <a:graphic>
                    <a:graphicData uri="http://schemas.openxmlformats.org/drawingml/2006/picture">
                      <pic:pic>
                        <pic:nvPicPr>
                          <pic:cNvPr id="4899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4320953" name="Picture">
</wp:docPr>
                  <a:graphic>
                    <a:graphicData uri="http://schemas.openxmlformats.org/drawingml/2006/picture">
                      <pic:pic>
                        <pic:nvPicPr>
                          <pic:cNvPr id="984320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4335305" name="Picture">
</wp:docPr>
                        <a:graphic>
                          <a:graphicData uri="http://schemas.openxmlformats.org/drawingml/2006/picture">
                            <pic:pic>
                              <pic:nvPicPr>
                                <pic:cNvPr id="354335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59217 Carnières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2855468" name="Picture">
</wp:docPr>
                  <a:graphic>
                    <a:graphicData uri="http://schemas.openxmlformats.org/drawingml/2006/picture">
                      <pic:pic>
                        <pic:nvPicPr>
                          <pic:cNvPr id="852855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4302001" name="Picture">
</wp:docPr>
                  <a:graphic>
                    <a:graphicData uri="http://schemas.openxmlformats.org/drawingml/2006/picture">
                      <pic:pic>
                        <pic:nvPicPr>
                          <pic:cNvPr id="12843020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796653" name="Picture">
</wp:docPr>
                  <a:graphic>
                    <a:graphicData uri="http://schemas.openxmlformats.org/drawingml/2006/picture">
                      <pic:pic>
                        <pic:nvPicPr>
                          <pic:cNvPr id="99979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367056" name="Picture">
</wp:docPr>
                  <a:graphic>
                    <a:graphicData uri="http://schemas.openxmlformats.org/drawingml/2006/picture">
                      <pic:pic>
                        <pic:nvPicPr>
                          <pic:cNvPr id="124136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Carnières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53513" name="Picture">
</wp:docPr>
                  <a:graphic>
                    <a:graphicData uri="http://schemas.openxmlformats.org/drawingml/2006/picture">
                      <pic:pic>
                        <pic:nvPicPr>
                          <pic:cNvPr id="3475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868758" name="Picture">
</wp:docPr>
                        <a:graphic>
                          <a:graphicData uri="http://schemas.openxmlformats.org/drawingml/2006/picture">
                            <pic:pic>
                              <pic:nvPicPr>
                                <pic:cNvPr id="6758687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558304" name="Picture">
</wp:docPr>
                        <a:graphic>
                          <a:graphicData uri="http://schemas.openxmlformats.org/drawingml/2006/picture">
                            <pic:pic>
                              <pic:nvPicPr>
                                <pic:cNvPr id="1298558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198658" name="Picture">
</wp:docPr>
                        <a:graphic>
                          <a:graphicData uri="http://schemas.openxmlformats.org/drawingml/2006/picture">
                            <pic:pic>
                              <pic:nvPicPr>
                                <pic:cNvPr id="1426198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333310" name="Picture">
</wp:docPr>
                        <a:graphic>
                          <a:graphicData uri="http://schemas.openxmlformats.org/drawingml/2006/picture">
                            <pic:pic>
                              <pic:nvPicPr>
                                <pic:cNvPr id="1314333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56514" name="Picture">
</wp:docPr>
                        <a:graphic>
                          <a:graphicData uri="http://schemas.openxmlformats.org/drawingml/2006/picture">
                            <pic:pic>
                              <pic:nvPicPr>
                                <pic:cNvPr id="1913756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025170" name="Picture">
</wp:docPr>
                        <a:graphic>
                          <a:graphicData uri="http://schemas.openxmlformats.org/drawingml/2006/picture">
                            <pic:pic>
                              <pic:nvPicPr>
                                <pic:cNvPr id="6140251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889930" name="Picture">
</wp:docPr>
                        <a:graphic>
                          <a:graphicData uri="http://schemas.openxmlformats.org/drawingml/2006/picture">
                            <pic:pic>
                              <pic:nvPicPr>
                                <pic:cNvPr id="18758899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968843" name="Picture">
</wp:docPr>
                        <a:graphic>
                          <a:graphicData uri="http://schemas.openxmlformats.org/drawingml/2006/picture">
                            <pic:pic>
                              <pic:nvPicPr>
                                <pic:cNvPr id="1246968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196192" name="Picture">
</wp:docPr>
                        <a:graphic>
                          <a:graphicData uri="http://schemas.openxmlformats.org/drawingml/2006/picture">
                            <pic:pic>
                              <pic:nvPicPr>
                                <pic:cNvPr id="10451961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540201" name="Picture">
</wp:docPr>
                        <a:graphic>
                          <a:graphicData uri="http://schemas.openxmlformats.org/drawingml/2006/picture">
                            <pic:pic>
                              <pic:nvPicPr>
                                <pic:cNvPr id="19685402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198928" name="Picture">
</wp:docPr>
                        <a:graphic>
                          <a:graphicData uri="http://schemas.openxmlformats.org/drawingml/2006/picture">
                            <pic:pic>
                              <pic:nvPicPr>
                                <pic:cNvPr id="439198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966157" name="Picture">
</wp:docPr>
                        <a:graphic>
                          <a:graphicData uri="http://schemas.openxmlformats.org/drawingml/2006/picture">
                            <pic:pic>
                              <pic:nvPicPr>
                                <pic:cNvPr id="7669661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370075" name="Picture">
</wp:docPr>
                        <a:graphic>
                          <a:graphicData uri="http://schemas.openxmlformats.org/drawingml/2006/picture">
                            <pic:pic>
                              <pic:nvPicPr>
                                <pic:cNvPr id="13853700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670953" name="Picture">
</wp:docPr>
                        <a:graphic>
                          <a:graphicData uri="http://schemas.openxmlformats.org/drawingml/2006/picture">
                            <pic:pic>
                              <pic:nvPicPr>
                                <pic:cNvPr id="13986709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186408" name="Picture">
</wp:docPr>
                        <a:graphic>
                          <a:graphicData uri="http://schemas.openxmlformats.org/drawingml/2006/picture">
                            <pic:pic>
                              <pic:nvPicPr>
                                <pic:cNvPr id="14541864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054665" name="Picture">
</wp:docPr>
                        <a:graphic>
                          <a:graphicData uri="http://schemas.openxmlformats.org/drawingml/2006/picture">
                            <pic:pic>
                              <pic:nvPicPr>
                                <pic:cNvPr id="6620546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05404" name="Picture">
</wp:docPr>
                        <a:graphic>
                          <a:graphicData uri="http://schemas.openxmlformats.org/drawingml/2006/picture">
                            <pic:pic>
                              <pic:nvPicPr>
                                <pic:cNvPr id="9790054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866662" name="Picture">
</wp:docPr>
                        <a:graphic>
                          <a:graphicData uri="http://schemas.openxmlformats.org/drawingml/2006/picture">
                            <pic:pic>
                              <pic:nvPicPr>
                                <pic:cNvPr id="6898666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347285" name="Picture">
</wp:docPr>
                        <a:graphic>
                          <a:graphicData uri="http://schemas.openxmlformats.org/drawingml/2006/picture">
                            <pic:pic>
                              <pic:nvPicPr>
                                <pic:cNvPr id="4383472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917590" name="Picture">
</wp:docPr>
                        <a:graphic>
                          <a:graphicData uri="http://schemas.openxmlformats.org/drawingml/2006/picture">
                            <pic:pic>
                              <pic:nvPicPr>
                                <pic:cNvPr id="17059175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59820" name="Picture">
</wp:docPr>
                        <a:graphic>
                          <a:graphicData uri="http://schemas.openxmlformats.org/drawingml/2006/picture">
                            <pic:pic>
                              <pic:nvPicPr>
                                <pic:cNvPr id="666598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883324" name="Picture">
</wp:docPr>
                  <a:graphic>
                    <a:graphicData uri="http://schemas.openxmlformats.org/drawingml/2006/picture">
                      <pic:pic>
                        <pic:nvPicPr>
                          <pic:cNvPr id="97988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300157" name="Picture">
</wp:docPr>
                  <a:graphic>
                    <a:graphicData uri="http://schemas.openxmlformats.org/drawingml/2006/picture">
                      <pic:pic>
                        <pic:nvPicPr>
                          <pic:cNvPr id="1204300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Carnières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527404" name="Picture">
</wp:docPr>
                  <a:graphic>
                    <a:graphicData uri="http://schemas.openxmlformats.org/drawingml/2006/picture">
                      <pic:pic>
                        <pic:nvPicPr>
                          <pic:cNvPr id="89052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537372" name="Picture">
</wp:docPr>
                  <a:graphic>
                    <a:graphicData uri="http://schemas.openxmlformats.org/drawingml/2006/picture">
                      <pic:pic>
                        <pic:nvPicPr>
                          <pic:cNvPr id="369537372"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735416" name="Picture">
</wp:docPr>
                  <a:graphic>
                    <a:graphicData uri="http://schemas.openxmlformats.org/drawingml/2006/picture">
                      <pic:pic>
                        <pic:nvPicPr>
                          <pic:cNvPr id="1049735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0538102" name="Picture">
</wp:docPr>
                  <a:graphic>
                    <a:graphicData uri="http://schemas.openxmlformats.org/drawingml/2006/picture">
                      <pic:pic>
                        <pic:nvPicPr>
                          <pic:cNvPr id="260538102"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90463" name="Picture">
</wp:docPr>
                        <a:graphic>
                          <a:graphicData uri="http://schemas.openxmlformats.org/drawingml/2006/picture">
                            <pic:pic>
                              <pic:nvPicPr>
                                <pic:cNvPr id="1607904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350409" name="Picture">
</wp:docPr>
                  <a:graphic>
                    <a:graphicData uri="http://schemas.openxmlformats.org/drawingml/2006/picture">
                      <pic:pic>
                        <pic:nvPicPr>
                          <pic:cNvPr id="898350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429557" name="Picture">
</wp:docPr>
                  <a:graphic>
                    <a:graphicData uri="http://schemas.openxmlformats.org/drawingml/2006/picture">
                      <pic:pic>
                        <pic:nvPicPr>
                          <pic:cNvPr id="211342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Carnières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362106" name="Picture">
</wp:docPr>
                  <a:graphic>
                    <a:graphicData uri="http://schemas.openxmlformats.org/drawingml/2006/picture">
                      <pic:pic>
                        <pic:nvPicPr>
                          <pic:cNvPr id="160136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215797" name="Picture">
</wp:docPr>
                  <a:graphic>
                    <a:graphicData uri="http://schemas.openxmlformats.org/drawingml/2006/picture">
                      <pic:pic>
                        <pic:nvPicPr>
                          <pic:cNvPr id="17992157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068138" name="Picture">
</wp:docPr>
                  <a:graphic>
                    <a:graphicData uri="http://schemas.openxmlformats.org/drawingml/2006/picture">
                      <pic:pic>
                        <pic:nvPicPr>
                          <pic:cNvPr id="20960681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5887175" name="Picture">
</wp:docPr>
                  <a:graphic>
                    <a:graphicData uri="http://schemas.openxmlformats.org/drawingml/2006/picture">
                      <pic:pic>
                        <pic:nvPicPr>
                          <pic:cNvPr id="91588717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255825" name="Picture">
</wp:docPr>
                        <a:graphic>
                          <a:graphicData uri="http://schemas.openxmlformats.org/drawingml/2006/picture">
                            <pic:pic>
                              <pic:nvPicPr>
                                <pic:cNvPr id="17582558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475734" name="Picture">
</wp:docPr>
                  <a:graphic>
                    <a:graphicData uri="http://schemas.openxmlformats.org/drawingml/2006/picture">
                      <pic:pic>
                        <pic:nvPicPr>
                          <pic:cNvPr id="61547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638142" name="Picture">
</wp:docPr>
                  <a:graphic>
                    <a:graphicData uri="http://schemas.openxmlformats.org/drawingml/2006/picture">
                      <pic:pic>
                        <pic:nvPicPr>
                          <pic:cNvPr id="82563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Carnières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606619" name="Picture">
</wp:docPr>
                  <a:graphic>
                    <a:graphicData uri="http://schemas.openxmlformats.org/drawingml/2006/picture">
                      <pic:pic>
                        <pic:nvPicPr>
                          <pic:cNvPr id="1067606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436121" name="Picture">
</wp:docPr>
                  <a:graphic>
                    <a:graphicData uri="http://schemas.openxmlformats.org/drawingml/2006/picture">
                      <pic:pic>
                        <pic:nvPicPr>
                          <pic:cNvPr id="8194361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01178" name="Picture">
</wp:docPr>
                  <a:graphic>
                    <a:graphicData uri="http://schemas.openxmlformats.org/drawingml/2006/picture">
                      <pic:pic>
                        <pic:nvPicPr>
                          <pic:cNvPr id="378401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5365197" name="Picture">
</wp:docPr>
                  <a:graphic>
                    <a:graphicData uri="http://schemas.openxmlformats.org/drawingml/2006/picture">
                      <pic:pic>
                        <pic:nvPicPr>
                          <pic:cNvPr id="186536519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61748" name="Picture">
</wp:docPr>
                        <a:graphic>
                          <a:graphicData uri="http://schemas.openxmlformats.org/drawingml/2006/picture">
                            <pic:pic>
                              <pic:nvPicPr>
                                <pic:cNvPr id="688617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425914" name="Picture">
</wp:docPr>
                        <a:graphic>
                          <a:graphicData uri="http://schemas.openxmlformats.org/drawingml/2006/picture">
                            <pic:pic>
                              <pic:nvPicPr>
                                <pic:cNvPr id="17564259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824967" name="Picture">
</wp:docPr>
                  <a:graphic>
                    <a:graphicData uri="http://schemas.openxmlformats.org/drawingml/2006/picture">
                      <pic:pic>
                        <pic:nvPicPr>
                          <pic:cNvPr id="96482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8491" name="Picture">
</wp:docPr>
                  <a:graphic>
                    <a:graphicData uri="http://schemas.openxmlformats.org/drawingml/2006/picture">
                      <pic:pic>
                        <pic:nvPicPr>
                          <pic:cNvPr id="7308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Carnières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402470" name="Picture">
</wp:docPr>
                  <a:graphic>
                    <a:graphicData uri="http://schemas.openxmlformats.org/drawingml/2006/picture">
                      <pic:pic>
                        <pic:nvPicPr>
                          <pic:cNvPr id="36340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692832" name="Picture">
</wp:docPr>
                  <a:graphic>
                    <a:graphicData uri="http://schemas.openxmlformats.org/drawingml/2006/picture">
                      <pic:pic>
                        <pic:nvPicPr>
                          <pic:cNvPr id="3896928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871374" name="Picture">
</wp:docPr>
                  <a:graphic>
                    <a:graphicData uri="http://schemas.openxmlformats.org/drawingml/2006/picture">
                      <pic:pic>
                        <pic:nvPicPr>
                          <pic:cNvPr id="5648713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6112619" name="Picture">
</wp:docPr>
                  <a:graphic>
                    <a:graphicData uri="http://schemas.openxmlformats.org/drawingml/2006/picture">
                      <pic:pic>
                        <pic:nvPicPr>
                          <pic:cNvPr id="1286112619"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PPRN-Mvt-arrondissement-Cambrai (PPRN-Mvt_2023_0015)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844748" name="Picture">
</wp:docPr>
                        <a:graphic>
                          <a:graphicData uri="http://schemas.openxmlformats.org/drawingml/2006/picture">
                            <pic:pic>
                              <pic:nvPicPr>
                                <pic:cNvPr id="11548447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PPRN-Mvt-arrondissement-Cambrai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316052" name="Picture">
</wp:docPr>
                  <a:graphic>
                    <a:graphicData uri="http://schemas.openxmlformats.org/drawingml/2006/picture">
                      <pic:pic>
                        <pic:nvPicPr>
                          <pic:cNvPr id="74331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472187" name="Picture">
</wp:docPr>
                  <a:graphic>
                    <a:graphicData uri="http://schemas.openxmlformats.org/drawingml/2006/picture">
                      <pic:pic>
                        <pic:nvPicPr>
                          <pic:cNvPr id="37447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Carnières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976789" name="Picture">
</wp:docPr>
                  <a:graphic>
                    <a:graphicData uri="http://schemas.openxmlformats.org/drawingml/2006/picture">
                      <pic:pic>
                        <pic:nvPicPr>
                          <pic:cNvPr id="2116976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Carnieres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840571" name="Picture">
</wp:docPr>
                        <a:graphic>
                          <a:graphicData uri="http://schemas.openxmlformats.org/drawingml/2006/picture">
                            <pic:pic>
                              <pic:nvPicPr>
                                <pic:cNvPr id="35384057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666009" name="Picture">
</wp:docPr>
                  <a:graphic>
                    <a:graphicData uri="http://schemas.openxmlformats.org/drawingml/2006/picture">
                      <pic:pic>
                        <pic:nvPicPr>
                          <pic:cNvPr id="184666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366997" name="Picture">
</wp:docPr>
                  <a:graphic>
                    <a:graphicData uri="http://schemas.openxmlformats.org/drawingml/2006/picture">
                      <pic:pic>
                        <pic:nvPicPr>
                          <pic:cNvPr id="112036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Carnières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08553" name="Picture">
</wp:docPr>
                  <a:graphic>
                    <a:graphicData uri="http://schemas.openxmlformats.org/drawingml/2006/picture">
                      <pic:pic>
                        <pic:nvPicPr>
                          <pic:cNvPr id="144520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590280" name="Picture">
</wp:docPr>
                  <a:graphic>
                    <a:graphicData uri="http://schemas.openxmlformats.org/drawingml/2006/picture">
                      <pic:pic>
                        <pic:nvPicPr>
                          <pic:cNvPr id="17225902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553870" name="Picture">
</wp:docPr>
                  <a:graphic>
                    <a:graphicData uri="http://schemas.openxmlformats.org/drawingml/2006/picture">
                      <pic:pic>
                        <pic:nvPicPr>
                          <pic:cNvPr id="20905538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188633" name="Picture">
</wp:docPr>
                  <a:graphic>
                    <a:graphicData uri="http://schemas.openxmlformats.org/drawingml/2006/picture">
                      <pic:pic>
                        <pic:nvPicPr>
                          <pic:cNvPr id="17941886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57257" name="Picture">
</wp:docPr>
                        <a:graphic>
                          <a:graphicData uri="http://schemas.openxmlformats.org/drawingml/2006/picture">
                            <pic:pic>
                              <pic:nvPicPr>
                                <pic:cNvPr id="1256572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650354" name="Picture">
</wp:docPr>
                  <a:graphic>
                    <a:graphicData uri="http://schemas.openxmlformats.org/drawingml/2006/picture">
                      <pic:pic>
                        <pic:nvPicPr>
                          <pic:cNvPr id="169065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331016" name="Picture">
</wp:docPr>
                  <a:graphic>
                    <a:graphicData uri="http://schemas.openxmlformats.org/drawingml/2006/picture">
                      <pic:pic>
                        <pic:nvPicPr>
                          <pic:cNvPr id="122033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Carnières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618505" name="Picture">
</wp:docPr>
                  <a:graphic>
                    <a:graphicData uri="http://schemas.openxmlformats.org/drawingml/2006/picture">
                      <pic:pic>
                        <pic:nvPicPr>
                          <pic:cNvPr id="581618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088064" name="Picture">
</wp:docPr>
                  <a:graphic>
                    <a:graphicData uri="http://schemas.openxmlformats.org/drawingml/2006/picture">
                      <pic:pic>
                        <pic:nvPicPr>
                          <pic:cNvPr id="16250880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330902" name="Picture">
</wp:docPr>
                  <a:graphic>
                    <a:graphicData uri="http://schemas.openxmlformats.org/drawingml/2006/picture">
                      <pic:pic>
                        <pic:nvPicPr>
                          <pic:cNvPr id="574330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657033" name="Picture">
</wp:docPr>
                  <a:graphic>
                    <a:graphicData uri="http://schemas.openxmlformats.org/drawingml/2006/picture">
                      <pic:pic>
                        <pic:nvPicPr>
                          <pic:cNvPr id="17516570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408042" name="Picture">
</wp:docPr>
                        <a:graphic>
                          <a:graphicData uri="http://schemas.openxmlformats.org/drawingml/2006/picture">
                            <pic:pic>
                              <pic:nvPicPr>
                                <pic:cNvPr id="10644080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50941" name="Picture">
</wp:docPr>
                  <a:graphic>
                    <a:graphicData uri="http://schemas.openxmlformats.org/drawingml/2006/picture">
                      <pic:pic>
                        <pic:nvPicPr>
                          <pic:cNvPr id="186785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19714" name="Picture">
</wp:docPr>
                  <a:graphic>
                    <a:graphicData uri="http://schemas.openxmlformats.org/drawingml/2006/picture">
                      <pic:pic>
                        <pic:nvPicPr>
                          <pic:cNvPr id="14791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Carnières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654289" name="Picture">
</wp:docPr>
                  <a:graphic>
                    <a:graphicData uri="http://schemas.openxmlformats.org/drawingml/2006/picture">
                      <pic:pic>
                        <pic:nvPicPr>
                          <pic:cNvPr id="990654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322658" name="Picture">
</wp:docPr>
                  <a:graphic>
                    <a:graphicData uri="http://schemas.openxmlformats.org/drawingml/2006/picture">
                      <pic:pic>
                        <pic:nvPicPr>
                          <pic:cNvPr id="16933226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943470" name="Picture">
</wp:docPr>
                  <a:graphic>
                    <a:graphicData uri="http://schemas.openxmlformats.org/drawingml/2006/picture">
                      <pic:pic>
                        <pic:nvPicPr>
                          <pic:cNvPr id="17469434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4383832" name="Picture">
</wp:docPr>
                  <a:graphic>
                    <a:graphicData uri="http://schemas.openxmlformats.org/drawingml/2006/picture">
                      <pic:pic>
                        <pic:nvPicPr>
                          <pic:cNvPr id="168438383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983788" name="Picture">
</wp:docPr>
                  <a:graphic>
                    <a:graphicData uri="http://schemas.openxmlformats.org/drawingml/2006/picture">
                      <pic:pic>
                        <pic:nvPicPr>
                          <pic:cNvPr id="108798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971333" name="Picture">
</wp:docPr>
                  <a:graphic>
                    <a:graphicData uri="http://schemas.openxmlformats.org/drawingml/2006/picture">
                      <pic:pic>
                        <pic:nvPicPr>
                          <pic:cNvPr id="1282971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Carnières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440058" name="Picture">
</wp:docPr>
                  <a:graphic>
                    <a:graphicData uri="http://schemas.openxmlformats.org/drawingml/2006/picture">
                      <pic:pic>
                        <pic:nvPicPr>
                          <pic:cNvPr id="98144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"https://fiches-risques.brgm.fr/fr/georisques/mvt-synthetique/11700143" \t "_self" </w:instrText>
            </w:r>
            <w:r>
              <w:fldChar w:fldCharType="separate"/>
            </w:r>
            <w:r>
              <w:rPr>
                <w:rFonts w:ascii="Marianne" w:hAnsi="Marianne" w:eastAsia="Marianne" w:cs="Marianne"/>
                <w:sz w:val="14"/>
              </w:rPr>
              <w:t xml:space="preserve">11700143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"https://fiches-risques.brgm.fr/fr/georisques/mvt-synthetique/11700144" \t "_self" </w:instrText>
            </w:r>
            <w:r>
              <w:fldChar w:fldCharType="separate"/>
            </w:r>
            <w:r>
              <w:rPr>
                <w:rFonts w:ascii="Marianne" w:hAnsi="Marianne" w:eastAsia="Marianne" w:cs="Marianne"/>
                <w:sz w:val="14"/>
              </w:rPr>
              <w:t xml:space="preserve">11700144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"https://fiches-risques.brgm.fr/fr/georisques/mvt-synthetique/11700145" \t "_self" </w:instrText>
            </w:r>
            <w:r>
              <w:fldChar w:fldCharType="separate"/>
            </w:r>
            <w:r>
              <w:rPr>
                <w:rFonts w:ascii="Marianne" w:hAnsi="Marianne" w:eastAsia="Marianne" w:cs="Marianne"/>
                <w:sz w:val="14"/>
              </w:rPr>
              <w:t xml:space="preserve">11700145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"https://fiches-risques.brgm.fr/fr/georisques/mvt-synthetique/11700146" \t "_self" </w:instrText>
            </w:r>
            <w:r>
              <w:fldChar w:fldCharType="separate"/>
            </w:r>
            <w:r>
              <w:rPr>
                <w:rFonts w:ascii="Marianne" w:hAnsi="Marianne" w:eastAsia="Marianne" w:cs="Marianne"/>
                <w:sz w:val="14"/>
              </w:rPr>
              <w:t xml:space="preserve">11700146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"https://fiches-risques.brgm.fr/fr/georisques/mvt-synthetique/11700147" \t "_self" </w:instrText>
            </w:r>
            <w:r>
              <w:fldChar w:fldCharType="separate"/>
            </w:r>
            <w:r>
              <w:rPr>
                <w:rFonts w:ascii="Marianne" w:hAnsi="Marianne" w:eastAsia="Marianne" w:cs="Marianne"/>
                <w:sz w:val="14"/>
              </w:rPr>
              <w:t xml:space="preserve">11700147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CARNIERES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89204" name="Picture">
</wp:docPr>
                  <a:graphic>
                    <a:graphicData uri="http://schemas.openxmlformats.org/drawingml/2006/picture">
                      <pic:pic>
                        <pic:nvPicPr>
                          <pic:cNvPr id="17168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355935" name="Picture">
</wp:docPr>
                  <a:graphic>
                    <a:graphicData uri="http://schemas.openxmlformats.org/drawingml/2006/picture">
                      <pic:pic>
                        <pic:nvPicPr>
                          <pic:cNvPr id="154335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Carnières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803693" name="Picture">
</wp:docPr>
                  <a:graphic>
                    <a:graphicData uri="http://schemas.openxmlformats.org/drawingml/2006/picture">
                      <pic:pic>
                        <pic:nvPicPr>
                          <pic:cNvPr id="201780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"https://fiches-risques.brgm.fr/georisques/cavite/NPCAW0002924" \t "_self" </w:instrText>
            </w:r>
            <w:r>
              <w:fldChar w:fldCharType="separate"/>
            </w:r>
            <w:r>
              <w:rPr>
                <w:rFonts w:ascii="Marianne" w:hAnsi="Marianne" w:eastAsia="Marianne" w:cs="Marianne"/>
                <w:sz w:val="14"/>
              </w:rPr>
              <w:t xml:space="preserve">NPCAW0002924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Place Général de Gaulle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"https://fiches-risques.brgm.fr/georisques/cavite/NPCAW0002926" \t "_self" </w:instrText>
            </w:r>
            <w:r>
              <w:fldChar w:fldCharType="separate"/>
            </w:r>
            <w:r>
              <w:rPr>
                <w:rFonts w:ascii="Marianne" w:hAnsi="Marianne" w:eastAsia="Marianne" w:cs="Marianne"/>
                <w:sz w:val="14"/>
              </w:rPr>
              <w:t xml:space="preserve">NPCAW0002926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21 rue du Maréchal Leclerc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"https://fiches-risques.brgm.fr/georisques/cavite/NPCAW0002927" \t "_self" </w:instrText>
            </w:r>
            <w:r>
              <w:fldChar w:fldCharType="separate"/>
            </w:r>
            <w:r>
              <w:rPr>
                <w:rFonts w:ascii="Marianne" w:hAnsi="Marianne" w:eastAsia="Marianne" w:cs="Marianne"/>
                <w:sz w:val="14"/>
              </w:rPr>
              <w:t xml:space="preserve">NPCAW0002927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rue de Boussières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"https://fiches-risques.brgm.fr/georisques/cavite/NPCAW0002928" \t "_self" </w:instrText>
            </w:r>
            <w:r>
              <w:fldChar w:fldCharType="separate"/>
            </w:r>
            <w:r>
              <w:rPr>
                <w:rFonts w:ascii="Marianne" w:hAnsi="Marianne" w:eastAsia="Marianne" w:cs="Marianne"/>
                <w:sz w:val="14"/>
              </w:rPr>
              <w:t xml:space="preserve">NPCAW0002928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rue du Fresnoy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"https://fiches-risques.brgm.fr/georisques/cavite/NPCAW0002929" \t "_self" </w:instrText>
            </w:r>
            <w:r>
              <w:fldChar w:fldCharType="separate"/>
            </w:r>
            <w:r>
              <w:rPr>
                <w:rFonts w:ascii="Marianne" w:hAnsi="Marianne" w:eastAsia="Marianne" w:cs="Marianne"/>
                <w:sz w:val="14"/>
              </w:rPr>
              <w:t xml:space="preserve">NPCAW0002929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Tassement de terrain au 12 rue de Boussières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"https://fiches-risques.brgm.fr/georisques/cavite/NPCAW0002930" \t "_self" </w:instrText>
            </w:r>
            <w:r>
              <w:fldChar w:fldCharType="separate"/>
            </w:r>
            <w:r>
              <w:rPr>
                <w:rFonts w:ascii="Marianne" w:hAnsi="Marianne" w:eastAsia="Marianne" w:cs="Marianne"/>
                <w:sz w:val="14"/>
              </w:rPr>
              <w:t xml:space="preserve">NPCAW0002930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25 au 37 rue Pierre Curie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"https://fiches-risques.brgm.fr/georisques/cavite/NPCAW0002931" \t "_self" </w:instrText>
            </w:r>
            <w:r>
              <w:fldChar w:fldCharType="separate"/>
            </w:r>
            <w:r>
              <w:rPr>
                <w:rFonts w:ascii="Marianne" w:hAnsi="Marianne" w:eastAsia="Marianne" w:cs="Marianne"/>
                <w:sz w:val="14"/>
              </w:rPr>
              <w:t xml:space="preserve">NPCAW0002931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rue Pierre Curie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466922" name="Picture">
</wp:docPr>
                  <a:graphic>
                    <a:graphicData uri="http://schemas.openxmlformats.org/drawingml/2006/picture">
                      <pic:pic>
                        <pic:nvPicPr>
                          <pic:cNvPr id="569466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7804" name="Picture">
</wp:docPr>
                  <a:graphic>
                    <a:graphicData uri="http://schemas.openxmlformats.org/drawingml/2006/picture">
                      <pic:pic>
                        <pic:nvPicPr>
                          <pic:cNvPr id="690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Carnières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955136" name="Picture">
</wp:docPr>
                  <a:graphic>
                    <a:graphicData uri="http://schemas.openxmlformats.org/drawingml/2006/picture">
                      <pic:pic>
                        <pic:nvPicPr>
                          <pic:cNvPr id="1036955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"https://fiches-risques.brgm.fr/georisques/casias/SSP3970707" \t "_blank" </w:instrText>
            </w:r>
            <w:r>
              <w:fldChar w:fldCharType="separate"/>
            </w:r>
            <w:r>
              <w:rPr>
                <w:rFonts w:ascii="Marianne" w:hAnsi="Marianne" w:eastAsia="Marianne" w:cs="Marianne"/>
                <w:sz w:val="14"/>
              </w:rPr>
              <w:t xml:space="preserve">SSP3970707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"https://fiches-risques.brgm.fr/georisques/casias/SSP3970650" \t "_blank" </w:instrText>
            </w:r>
            <w:r>
              <w:fldChar w:fldCharType="separate"/>
            </w:r>
            <w:r>
              <w:rPr>
                <w:rFonts w:ascii="Marianne" w:hAnsi="Marianne" w:eastAsia="Marianne" w:cs="Marianne"/>
                <w:sz w:val="14"/>
              </w:rPr>
              <w:t xml:space="preserve">SSP3970650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Carburants Lubrifiants Graphites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"https://fiches-risques.brgm.fr/georisques/casias/SSP3970379" \t "_blank" </w:instrText>
            </w:r>
            <w:r>
              <w:fldChar w:fldCharType="separate"/>
            </w:r>
            <w:r>
              <w:rPr>
                <w:rFonts w:ascii="Marianne" w:hAnsi="Marianne" w:eastAsia="Marianne" w:cs="Marianne"/>
                <w:sz w:val="14"/>
              </w:rPr>
              <w:t xml:space="preserve">SSP3970379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DUSSEAUX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"https://fiches-risques.brgm.fr/georisques/casias/SSP671184" \t "_blank" </w:instrText>
            </w:r>
            <w:r>
              <w:fldChar w:fldCharType="separate"/>
            </w:r>
            <w:r>
              <w:rPr>
                <w:rFonts w:ascii="Marianne" w:hAnsi="Marianne" w:eastAsia="Marianne" w:cs="Marianne"/>
                <w:sz w:val="14"/>
              </w:rPr>
              <w:t xml:space="preserve">SSP671184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33, rue du Faubourg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