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41576" name="Picture">
</wp:docPr>
                  <a:graphic>
                    <a:graphicData uri="http://schemas.openxmlformats.org/drawingml/2006/picture">
                      <pic:pic>
                        <pic:nvPicPr>
                          <pic:cNvPr id="203894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4254733" name="Picture">
</wp:docPr>
                  <a:graphic>
                    <a:graphicData uri="http://schemas.openxmlformats.org/drawingml/2006/picture">
                      <pic:pic>
                        <pic:nvPicPr>
                          <pic:cNvPr id="524254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68147" name="Picture">
</wp:docPr>
                        <a:graphic>
                          <a:graphicData uri="http://schemas.openxmlformats.org/drawingml/2006/picture">
                            <pic:pic>
                              <pic:nvPicPr>
                                <pic:cNvPr id="72168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43500 Beaune-sur-Arzon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667047" name="Picture">
</wp:docPr>
                  <a:graphic>
                    <a:graphicData uri="http://schemas.openxmlformats.org/drawingml/2006/picture">
                      <pic:pic>
                        <pic:nvPicPr>
                          <pic:cNvPr id="245667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889463" name="Picture">
</wp:docPr>
                  <a:graphic>
                    <a:graphicData uri="http://schemas.openxmlformats.org/drawingml/2006/picture">
                      <pic:pic>
                        <pic:nvPicPr>
                          <pic:cNvPr id="1811889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561789" name="Picture">
</wp:docPr>
                  <a:graphic>
                    <a:graphicData uri="http://schemas.openxmlformats.org/drawingml/2006/picture">
                      <pic:pic>
                        <pic:nvPicPr>
                          <pic:cNvPr id="161156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36258" name="Picture">
</wp:docPr>
                  <a:graphic>
                    <a:graphicData uri="http://schemas.openxmlformats.org/drawingml/2006/picture">
                      <pic:pic>
                        <pic:nvPicPr>
                          <pic:cNvPr id="115303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63897" name="Picture">
</wp:docPr>
                  <a:graphic>
                    <a:graphicData uri="http://schemas.openxmlformats.org/drawingml/2006/picture">
                      <pic:pic>
                        <pic:nvPicPr>
                          <pic:cNvPr id="25856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904324" name="Picture">
</wp:docPr>
                        <a:graphic>
                          <a:graphicData uri="http://schemas.openxmlformats.org/drawingml/2006/picture">
                            <pic:pic>
                              <pic:nvPicPr>
                                <pic:cNvPr id="619904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87633" name="Picture">
</wp:docPr>
                        <a:graphic>
                          <a:graphicData uri="http://schemas.openxmlformats.org/drawingml/2006/picture">
                            <pic:pic>
                              <pic:nvPicPr>
                                <pic:cNvPr id="1421987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025943" name="Picture">
</wp:docPr>
                        <a:graphic>
                          <a:graphicData uri="http://schemas.openxmlformats.org/drawingml/2006/picture">
                            <pic:pic>
                              <pic:nvPicPr>
                                <pic:cNvPr id="1753025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915639" name="Picture">
</wp:docPr>
                        <a:graphic>
                          <a:graphicData uri="http://schemas.openxmlformats.org/drawingml/2006/picture">
                            <pic:pic>
                              <pic:nvPicPr>
                                <pic:cNvPr id="1627915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104263" name="Picture">
</wp:docPr>
                        <a:graphic>
                          <a:graphicData uri="http://schemas.openxmlformats.org/drawingml/2006/picture">
                            <pic:pic>
                              <pic:nvPicPr>
                                <pic:cNvPr id="830104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440840" name="Picture">
</wp:docPr>
                        <a:graphic>
                          <a:graphicData uri="http://schemas.openxmlformats.org/drawingml/2006/picture">
                            <pic:pic>
                              <pic:nvPicPr>
                                <pic:cNvPr id="854440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279068" name="Picture">
</wp:docPr>
                        <a:graphic>
                          <a:graphicData uri="http://schemas.openxmlformats.org/drawingml/2006/picture">
                            <pic:pic>
                              <pic:nvPicPr>
                                <pic:cNvPr id="252279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52029" name="Picture">
</wp:docPr>
                        <a:graphic>
                          <a:graphicData uri="http://schemas.openxmlformats.org/drawingml/2006/picture">
                            <pic:pic>
                              <pic:nvPicPr>
                                <pic:cNvPr id="1978852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426874" name="Picture">
</wp:docPr>
                        <a:graphic>
                          <a:graphicData uri="http://schemas.openxmlformats.org/drawingml/2006/picture">
                            <pic:pic>
                              <pic:nvPicPr>
                                <pic:cNvPr id="14534268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256391" name="Picture">
</wp:docPr>
                        <a:graphic>
                          <a:graphicData uri="http://schemas.openxmlformats.org/drawingml/2006/picture">
                            <pic:pic>
                              <pic:nvPicPr>
                                <pic:cNvPr id="748256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49560" name="Picture">
</wp:docPr>
                        <a:graphic>
                          <a:graphicData uri="http://schemas.openxmlformats.org/drawingml/2006/picture">
                            <pic:pic>
                              <pic:nvPicPr>
                                <pic:cNvPr id="75949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95194" name="Picture">
</wp:docPr>
                        <a:graphic>
                          <a:graphicData uri="http://schemas.openxmlformats.org/drawingml/2006/picture">
                            <pic:pic>
                              <pic:nvPicPr>
                                <pic:cNvPr id="4647951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02975" name="Picture">
</wp:docPr>
                        <a:graphic>
                          <a:graphicData uri="http://schemas.openxmlformats.org/drawingml/2006/picture">
                            <pic:pic>
                              <pic:nvPicPr>
                                <pic:cNvPr id="16637029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20179" name="Picture">
</wp:docPr>
                        <a:graphic>
                          <a:graphicData uri="http://schemas.openxmlformats.org/drawingml/2006/picture">
                            <pic:pic>
                              <pic:nvPicPr>
                                <pic:cNvPr id="1003120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40772" name="Picture">
</wp:docPr>
                        <a:graphic>
                          <a:graphicData uri="http://schemas.openxmlformats.org/drawingml/2006/picture">
                            <pic:pic>
                              <pic:nvPicPr>
                                <pic:cNvPr id="8002407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552547" name="Picture">
</wp:docPr>
                        <a:graphic>
                          <a:graphicData uri="http://schemas.openxmlformats.org/drawingml/2006/picture">
                            <pic:pic>
                              <pic:nvPicPr>
                                <pic:cNvPr id="6885525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26195" name="Picture">
</wp:docPr>
                        <a:graphic>
                          <a:graphicData uri="http://schemas.openxmlformats.org/drawingml/2006/picture">
                            <pic:pic>
                              <pic:nvPicPr>
                                <pic:cNvPr id="474926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237827" name="Picture">
</wp:docPr>
                        <a:graphic>
                          <a:graphicData uri="http://schemas.openxmlformats.org/drawingml/2006/picture">
                            <pic:pic>
                              <pic:nvPicPr>
                                <pic:cNvPr id="15822378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962585" name="Picture">
</wp:docPr>
                  <a:graphic>
                    <a:graphicData uri="http://schemas.openxmlformats.org/drawingml/2006/picture">
                      <pic:pic>
                        <pic:nvPicPr>
                          <pic:cNvPr id="108996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8408" name="Picture">
</wp:docPr>
                  <a:graphic>
                    <a:graphicData uri="http://schemas.openxmlformats.org/drawingml/2006/picture">
                      <pic:pic>
                        <pic:nvPicPr>
                          <pic:cNvPr id="10950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26594" name="Picture">
</wp:docPr>
                  <a:graphic>
                    <a:graphicData uri="http://schemas.openxmlformats.org/drawingml/2006/picture">
                      <pic:pic>
                        <pic:nvPicPr>
                          <pic:cNvPr id="196092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Beaune-sur-arzon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200367" name="Picture">
</wp:docPr>
                  <a:graphic>
                    <a:graphicData uri="http://schemas.openxmlformats.org/drawingml/2006/picture">
                      <pic:pic>
                        <pic:nvPicPr>
                          <pic:cNvPr id="57820036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71453" name="Picture">
</wp:docPr>
                  <a:graphic>
                    <a:graphicData uri="http://schemas.openxmlformats.org/drawingml/2006/picture">
                      <pic:pic>
                        <pic:nvPicPr>
                          <pic:cNvPr id="728371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0992614" name="Picture">
</wp:docPr>
                  <a:graphic>
                    <a:graphicData uri="http://schemas.openxmlformats.org/drawingml/2006/picture">
                      <pic:pic>
                        <pic:nvPicPr>
                          <pic:cNvPr id="156099261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185251" name="Picture">
</wp:docPr>
                        <a:graphic>
                          <a:graphicData uri="http://schemas.openxmlformats.org/drawingml/2006/picture">
                            <pic:pic>
                              <pic:nvPicPr>
                                <pic:cNvPr id="1149185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61518" name="Picture">
</wp:docPr>
                  <a:graphic>
                    <a:graphicData uri="http://schemas.openxmlformats.org/drawingml/2006/picture">
                      <pic:pic>
                        <pic:nvPicPr>
                          <pic:cNvPr id="71786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13003" name="Picture">
</wp:docPr>
                  <a:graphic>
                    <a:graphicData uri="http://schemas.openxmlformats.org/drawingml/2006/picture">
                      <pic:pic>
                        <pic:nvPicPr>
                          <pic:cNvPr id="192391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32809" name="Picture">
</wp:docPr>
                  <a:graphic>
                    <a:graphicData uri="http://schemas.openxmlformats.org/drawingml/2006/picture">
                      <pic:pic>
                        <pic:nvPicPr>
                          <pic:cNvPr id="132603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Beaune-sur-arzon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99118" name="Picture">
</wp:docPr>
                  <a:graphic>
                    <a:graphicData uri="http://schemas.openxmlformats.org/drawingml/2006/picture">
                      <pic:pic>
                        <pic:nvPicPr>
                          <pic:cNvPr id="3333991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20401" name="Picture">
</wp:docPr>
                  <a:graphic>
                    <a:graphicData uri="http://schemas.openxmlformats.org/drawingml/2006/picture">
                      <pic:pic>
                        <pic:nvPicPr>
                          <pic:cNvPr id="1275720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317923" name="Picture">
</wp:docPr>
                  <a:graphic>
                    <a:graphicData uri="http://schemas.openxmlformats.org/drawingml/2006/picture">
                      <pic:pic>
                        <pic:nvPicPr>
                          <pic:cNvPr id="165031792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18995" name="Picture">
</wp:docPr>
                        <a:graphic>
                          <a:graphicData uri="http://schemas.openxmlformats.org/drawingml/2006/picture">
                            <pic:pic>
                              <pic:nvPicPr>
                                <pic:cNvPr id="996818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57946" name="Picture">
</wp:docPr>
                  <a:graphic>
                    <a:graphicData uri="http://schemas.openxmlformats.org/drawingml/2006/picture">
                      <pic:pic>
                        <pic:nvPicPr>
                          <pic:cNvPr id="159995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82283" name="Picture">
</wp:docPr>
                  <a:graphic>
                    <a:graphicData uri="http://schemas.openxmlformats.org/drawingml/2006/picture">
                      <pic:pic>
                        <pic:nvPicPr>
                          <pic:cNvPr id="202088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81646" name="Picture">
</wp:docPr>
                  <a:graphic>
                    <a:graphicData uri="http://schemas.openxmlformats.org/drawingml/2006/picture">
                      <pic:pic>
                        <pic:nvPicPr>
                          <pic:cNvPr id="29298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Beaune-sur-arzon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545130" name="Picture">
</wp:docPr>
                  <a:graphic>
                    <a:graphicData uri="http://schemas.openxmlformats.org/drawingml/2006/picture">
                      <pic:pic>
                        <pic:nvPicPr>
                          <pic:cNvPr id="20565451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54697" name="Picture">
</wp:docPr>
                  <a:graphic>
                    <a:graphicData uri="http://schemas.openxmlformats.org/drawingml/2006/picture">
                      <pic:pic>
                        <pic:nvPicPr>
                          <pic:cNvPr id="16832546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483871" name="Picture">
</wp:docPr>
                  <a:graphic>
                    <a:graphicData uri="http://schemas.openxmlformats.org/drawingml/2006/picture">
                      <pic:pic>
                        <pic:nvPicPr>
                          <pic:cNvPr id="85348387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93785" name="Picture">
</wp:docPr>
                        <a:graphic>
                          <a:graphicData uri="http://schemas.openxmlformats.org/drawingml/2006/picture">
                            <pic:pic>
                              <pic:nvPicPr>
                                <pic:cNvPr id="1983893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8501" name="Picture">
</wp:docPr>
                        <a:graphic>
                          <a:graphicData uri="http://schemas.openxmlformats.org/drawingml/2006/picture">
                            <pic:pic>
                              <pic:nvPicPr>
                                <pic:cNvPr id="1993485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8905" name="Picture">
</wp:docPr>
                  <a:graphic>
                    <a:graphicData uri="http://schemas.openxmlformats.org/drawingml/2006/picture">
                      <pic:pic>
                        <pic:nvPicPr>
                          <pic:cNvPr id="6490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49081" name="Picture">
</wp:docPr>
                  <a:graphic>
                    <a:graphicData uri="http://schemas.openxmlformats.org/drawingml/2006/picture">
                      <pic:pic>
                        <pic:nvPicPr>
                          <pic:cNvPr id="81934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122558" name="Picture">
</wp:docPr>
                  <a:graphic>
                    <a:graphicData uri="http://schemas.openxmlformats.org/drawingml/2006/picture">
                      <pic:pic>
                        <pic:nvPicPr>
                          <pic:cNvPr id="2114122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Beaune-sur-arzon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30924" name="Picture">
</wp:docPr>
                  <a:graphic>
                    <a:graphicData uri="http://schemas.openxmlformats.org/drawingml/2006/picture">
                      <pic:pic>
                        <pic:nvPicPr>
                          <pic:cNvPr id="18141309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7611" name="Picture">
</wp:docPr>
                  <a:graphic>
                    <a:graphicData uri="http://schemas.openxmlformats.org/drawingml/2006/picture">
                      <pic:pic>
                        <pic:nvPicPr>
                          <pic:cNvPr id="25197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029199" name="Picture">
</wp:docPr>
                  <a:graphic>
                    <a:graphicData uri="http://schemas.openxmlformats.org/drawingml/2006/picture">
                      <pic:pic>
                        <pic:nvPicPr>
                          <pic:cNvPr id="623029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434461" name="Picture">
</wp:docPr>
                        <a:graphic>
                          <a:graphicData uri="http://schemas.openxmlformats.org/drawingml/2006/picture">
                            <pic:pic>
                              <pic:nvPicPr>
                                <pic:cNvPr id="232434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42042" name="Picture">
</wp:docPr>
                  <a:graphic>
                    <a:graphicData uri="http://schemas.openxmlformats.org/drawingml/2006/picture">
                      <pic:pic>
                        <pic:nvPicPr>
                          <pic:cNvPr id="103324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49702" name="Picture">
</wp:docPr>
                  <a:graphic>
                    <a:graphicData uri="http://schemas.openxmlformats.org/drawingml/2006/picture">
                      <pic:pic>
                        <pic:nvPicPr>
                          <pic:cNvPr id="36364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94376" name="Picture">
</wp:docPr>
                  <a:graphic>
                    <a:graphicData uri="http://schemas.openxmlformats.org/drawingml/2006/picture">
                      <pic:pic>
                        <pic:nvPicPr>
                          <pic:cNvPr id="57779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Beaune-sur-arzon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67907" name="Picture">
</wp:docPr>
                  <a:graphic>
                    <a:graphicData uri="http://schemas.openxmlformats.org/drawingml/2006/picture">
                      <pic:pic>
                        <pic:nvPicPr>
                          <pic:cNvPr id="183167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65485" name="Picture">
</wp:docPr>
                  <a:graphic>
                    <a:graphicData uri="http://schemas.openxmlformats.org/drawingml/2006/picture">
                      <pic:pic>
                        <pic:nvPicPr>
                          <pic:cNvPr id="1681365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781762" name="Picture">
</wp:docPr>
                  <a:graphic>
                    <a:graphicData uri="http://schemas.openxmlformats.org/drawingml/2006/picture">
                      <pic:pic>
                        <pic:nvPicPr>
                          <pic:cNvPr id="9417817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799893" name="Picture">
</wp:docPr>
                        <a:graphic>
                          <a:graphicData uri="http://schemas.openxmlformats.org/drawingml/2006/picture">
                            <pic:pic>
                              <pic:nvPicPr>
                                <pic:cNvPr id="902799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97677" name="Picture">
</wp:docPr>
                  <a:graphic>
                    <a:graphicData uri="http://schemas.openxmlformats.org/drawingml/2006/picture">
                      <pic:pic>
                        <pic:nvPicPr>
                          <pic:cNvPr id="51789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805745" name="Picture">
</wp:docPr>
                  <a:graphic>
                    <a:graphicData uri="http://schemas.openxmlformats.org/drawingml/2006/picture">
                      <pic:pic>
                        <pic:nvPicPr>
                          <pic:cNvPr id="184180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21501" name="Picture">
</wp:docPr>
                  <a:graphic>
                    <a:graphicData uri="http://schemas.openxmlformats.org/drawingml/2006/picture">
                      <pic:pic>
                        <pic:nvPicPr>
                          <pic:cNvPr id="146992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Beaune-sur-arzon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61997" name="Picture">
</wp:docPr>
                  <a:graphic>
                    <a:graphicData uri="http://schemas.openxmlformats.org/drawingml/2006/picture">
                      <pic:pic>
                        <pic:nvPicPr>
                          <pic:cNvPr id="14189619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9353" name="Picture">
</wp:docPr>
                  <a:graphic>
                    <a:graphicData uri="http://schemas.openxmlformats.org/drawingml/2006/picture">
                      <pic:pic>
                        <pic:nvPicPr>
                          <pic:cNvPr id="177019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9948201" name="Picture">
</wp:docPr>
                  <a:graphic>
                    <a:graphicData uri="http://schemas.openxmlformats.org/drawingml/2006/picture">
                      <pic:pic>
                        <pic:nvPicPr>
                          <pic:cNvPr id="15799482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927663" name="Picture">
</wp:docPr>
                  <a:graphic>
                    <a:graphicData uri="http://schemas.openxmlformats.org/drawingml/2006/picture">
                      <pic:pic>
                        <pic:nvPicPr>
                          <pic:cNvPr id="22692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428048" name="Picture">
</wp:docPr>
                  <a:graphic>
                    <a:graphicData uri="http://schemas.openxmlformats.org/drawingml/2006/picture">
                      <pic:pic>
                        <pic:nvPicPr>
                          <pic:cNvPr id="180642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Beaune-sur-Arzon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33161" name="Picture">
</wp:docPr>
                  <a:graphic>
                    <a:graphicData uri="http://schemas.openxmlformats.org/drawingml/2006/picture">
                      <pic:pic>
                        <pic:nvPicPr>
                          <pic:cNvPr id="24763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"https://fiches-risques.brgm.fr/georisques/casias/SSP3789677" \t "_blank" </w:instrText>
            </w:r>
            <w:r>
              <w:fldChar w:fldCharType="separate"/>
            </w:r>
            <w:r>
              <w:rPr>
                <w:rFonts w:ascii="Marianne" w:hAnsi="Marianne" w:eastAsia="Marianne" w:cs="Marianne"/>
                <w:sz w:val="14"/>
              </w:rPr>
              <w:t xml:space="preserve">SSP3789677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granulat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